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3ADD15" w14:textId="77777777" w:rsidR="0085430F" w:rsidRPr="00D40087" w:rsidRDefault="0085430F" w:rsidP="0085430F">
      <w:pPr>
        <w:rPr>
          <w:rFonts w:ascii="Open Sans" w:hAnsi="Open Sans" w:cs="Open Sans"/>
          <w:b/>
          <w:sz w:val="20"/>
        </w:rPr>
      </w:pPr>
      <w:r w:rsidRPr="00907B4D">
        <w:rPr>
          <w:rFonts w:ascii="Open Sans" w:hAnsi="Open Sans" w:cs="Open Sans"/>
          <w:b/>
          <w:i/>
        </w:rPr>
        <w:t>Altkleider bequem entsorgen:</w:t>
      </w:r>
      <w:r>
        <w:rPr>
          <w:rFonts w:ascii="Open Sans" w:hAnsi="Open Sans" w:cs="Open Sans"/>
          <w:b/>
          <w:szCs w:val="24"/>
        </w:rPr>
        <w:br/>
      </w:r>
      <w:proofErr w:type="spellStart"/>
      <w:r>
        <w:rPr>
          <w:rFonts w:ascii="Open Sans" w:hAnsi="Open Sans" w:cs="Open Sans"/>
          <w:b/>
          <w:szCs w:val="24"/>
        </w:rPr>
        <w:t>Texaid</w:t>
      </w:r>
      <w:proofErr w:type="spellEnd"/>
      <w:r>
        <w:rPr>
          <w:rFonts w:ascii="Open Sans" w:hAnsi="Open Sans" w:cs="Open Sans"/>
          <w:b/>
          <w:szCs w:val="24"/>
        </w:rPr>
        <w:t>-</w:t>
      </w:r>
      <w:r w:rsidRPr="00D40087">
        <w:rPr>
          <w:rFonts w:ascii="Open Sans" w:hAnsi="Open Sans" w:cs="Open Sans"/>
          <w:b/>
          <w:szCs w:val="24"/>
        </w:rPr>
        <w:t xml:space="preserve">Altkleidersammlung </w:t>
      </w:r>
      <w:r w:rsidR="00062BE0">
        <w:rPr>
          <w:rFonts w:ascii="Open Sans" w:hAnsi="Open Sans" w:cs="Open Sans"/>
          <w:b/>
          <w:szCs w:val="24"/>
        </w:rPr>
        <w:t>in der Stadt Basel</w:t>
      </w:r>
    </w:p>
    <w:p w14:paraId="724050DB" w14:textId="77777777" w:rsidR="0085430F" w:rsidRPr="00ED741F" w:rsidRDefault="0085430F" w:rsidP="0085430F">
      <w:pPr>
        <w:rPr>
          <w:rFonts w:ascii="Open Sans" w:hAnsi="Open Sans" w:cs="Open Sans"/>
          <w:sz w:val="20"/>
        </w:rPr>
      </w:pPr>
    </w:p>
    <w:p w14:paraId="286AE6C8" w14:textId="1FAC9A92" w:rsidR="0085430F" w:rsidRDefault="00877155" w:rsidP="0085430F">
      <w:pPr>
        <w:rPr>
          <w:rFonts w:ascii="Open Sans" w:hAnsi="Open Sans" w:cs="Open Sans"/>
          <w:b/>
          <w:sz w:val="20"/>
        </w:rPr>
      </w:pPr>
      <w:r>
        <w:rPr>
          <w:rFonts w:ascii="Open Sans" w:hAnsi="Open Sans" w:cs="Open Sans"/>
          <w:b/>
          <w:sz w:val="20"/>
        </w:rPr>
        <w:t>Vom 13</w:t>
      </w:r>
      <w:r w:rsidR="00F35A16">
        <w:rPr>
          <w:rFonts w:ascii="Open Sans" w:hAnsi="Open Sans" w:cs="Open Sans"/>
          <w:b/>
          <w:sz w:val="20"/>
        </w:rPr>
        <w:t xml:space="preserve">. </w:t>
      </w:r>
      <w:r>
        <w:rPr>
          <w:rFonts w:ascii="Open Sans" w:hAnsi="Open Sans" w:cs="Open Sans"/>
          <w:b/>
          <w:sz w:val="20"/>
        </w:rPr>
        <w:t>bis 22</w:t>
      </w:r>
      <w:r w:rsidR="0085430F">
        <w:rPr>
          <w:rFonts w:ascii="Open Sans" w:hAnsi="Open Sans" w:cs="Open Sans"/>
          <w:b/>
          <w:sz w:val="20"/>
        </w:rPr>
        <w:t xml:space="preserve">. </w:t>
      </w:r>
      <w:r>
        <w:rPr>
          <w:rFonts w:ascii="Open Sans" w:hAnsi="Open Sans" w:cs="Open Sans"/>
          <w:b/>
          <w:sz w:val="20"/>
        </w:rPr>
        <w:t>März</w:t>
      </w:r>
      <w:r w:rsidR="0085430F">
        <w:rPr>
          <w:rFonts w:ascii="Open Sans" w:hAnsi="Open Sans" w:cs="Open Sans"/>
          <w:b/>
          <w:sz w:val="20"/>
        </w:rPr>
        <w:t xml:space="preserve"> 201</w:t>
      </w:r>
      <w:r>
        <w:rPr>
          <w:rFonts w:ascii="Open Sans" w:hAnsi="Open Sans" w:cs="Open Sans"/>
          <w:b/>
          <w:sz w:val="20"/>
        </w:rPr>
        <w:t>8</w:t>
      </w:r>
      <w:r w:rsidR="0085430F">
        <w:rPr>
          <w:rFonts w:ascii="Open Sans" w:hAnsi="Open Sans" w:cs="Open Sans"/>
          <w:b/>
          <w:sz w:val="20"/>
        </w:rPr>
        <w:t xml:space="preserve"> f</w:t>
      </w:r>
      <w:r w:rsidR="00062BE0">
        <w:rPr>
          <w:rFonts w:ascii="Open Sans" w:hAnsi="Open Sans" w:cs="Open Sans"/>
          <w:b/>
          <w:sz w:val="20"/>
        </w:rPr>
        <w:t xml:space="preserve">ührt </w:t>
      </w:r>
      <w:proofErr w:type="spellStart"/>
      <w:r w:rsidR="00062BE0">
        <w:rPr>
          <w:rFonts w:ascii="Open Sans" w:hAnsi="Open Sans" w:cs="Open Sans"/>
          <w:b/>
          <w:sz w:val="20"/>
        </w:rPr>
        <w:t>Texaid</w:t>
      </w:r>
      <w:proofErr w:type="spellEnd"/>
      <w:r w:rsidR="00062BE0">
        <w:rPr>
          <w:rFonts w:ascii="Open Sans" w:hAnsi="Open Sans" w:cs="Open Sans"/>
          <w:b/>
          <w:sz w:val="20"/>
        </w:rPr>
        <w:t xml:space="preserve"> die </w:t>
      </w:r>
      <w:proofErr w:type="spellStart"/>
      <w:r w:rsidR="00062BE0">
        <w:rPr>
          <w:rFonts w:ascii="Open Sans" w:hAnsi="Open Sans" w:cs="Open Sans"/>
          <w:b/>
          <w:sz w:val="20"/>
        </w:rPr>
        <w:t>Strassensammlung</w:t>
      </w:r>
      <w:proofErr w:type="spellEnd"/>
      <w:r w:rsidR="00062BE0">
        <w:rPr>
          <w:rFonts w:ascii="Open Sans" w:hAnsi="Open Sans" w:cs="Open Sans"/>
          <w:b/>
          <w:sz w:val="20"/>
        </w:rPr>
        <w:t xml:space="preserve"> in der Stadt Basel</w:t>
      </w:r>
      <w:r w:rsidR="0085430F">
        <w:rPr>
          <w:rFonts w:ascii="Open Sans" w:hAnsi="Open Sans" w:cs="Open Sans"/>
          <w:b/>
          <w:sz w:val="20"/>
        </w:rPr>
        <w:t xml:space="preserve"> </w:t>
      </w:r>
      <w:r w:rsidR="00062BE0">
        <w:rPr>
          <w:rFonts w:ascii="Open Sans" w:hAnsi="Open Sans" w:cs="Open Sans"/>
          <w:b/>
          <w:sz w:val="20"/>
        </w:rPr>
        <w:t>durch.</w:t>
      </w:r>
      <w:r w:rsidR="0085430F">
        <w:rPr>
          <w:rFonts w:ascii="Open Sans" w:hAnsi="Open Sans" w:cs="Open Sans"/>
          <w:b/>
          <w:sz w:val="20"/>
        </w:rPr>
        <w:t xml:space="preserve"> Den Kleidersack bitte am jeweiligen Sammeltag vor 8:30 Uhr gut sichtbar an eine </w:t>
      </w:r>
      <w:proofErr w:type="spellStart"/>
      <w:r w:rsidR="0085430F">
        <w:rPr>
          <w:rFonts w:ascii="Open Sans" w:hAnsi="Open Sans" w:cs="Open Sans"/>
          <w:b/>
          <w:sz w:val="20"/>
        </w:rPr>
        <w:t>Durchgangsstrasse</w:t>
      </w:r>
      <w:proofErr w:type="spellEnd"/>
      <w:r w:rsidR="0085430F">
        <w:rPr>
          <w:rFonts w:ascii="Open Sans" w:hAnsi="Open Sans" w:cs="Open Sans"/>
          <w:b/>
          <w:sz w:val="20"/>
        </w:rPr>
        <w:t xml:space="preserve"> stellen. Von der Sammlung profitiert der </w:t>
      </w:r>
      <w:r w:rsidR="00062BE0">
        <w:rPr>
          <w:rFonts w:ascii="Open Sans" w:hAnsi="Open Sans" w:cs="Open Sans"/>
          <w:b/>
          <w:sz w:val="20"/>
        </w:rPr>
        <w:t xml:space="preserve">Samariterverband </w:t>
      </w:r>
      <w:proofErr w:type="gramStart"/>
      <w:r w:rsidR="00062BE0">
        <w:rPr>
          <w:rFonts w:ascii="Open Sans" w:hAnsi="Open Sans" w:cs="Open Sans"/>
          <w:b/>
          <w:sz w:val="20"/>
        </w:rPr>
        <w:t>beider Basel</w:t>
      </w:r>
      <w:proofErr w:type="gramEnd"/>
      <w:r w:rsidR="005555D6">
        <w:rPr>
          <w:rFonts w:ascii="Open Sans" w:hAnsi="Open Sans" w:cs="Open Sans"/>
          <w:b/>
          <w:sz w:val="20"/>
        </w:rPr>
        <w:t>.</w:t>
      </w:r>
    </w:p>
    <w:p w14:paraId="28245F00" w14:textId="77777777" w:rsidR="0085430F" w:rsidRPr="00D40087" w:rsidRDefault="0085430F" w:rsidP="0085430F">
      <w:pPr>
        <w:rPr>
          <w:rFonts w:ascii="Open Sans" w:hAnsi="Open Sans" w:cs="Open Sans"/>
          <w:b/>
          <w:sz w:val="20"/>
        </w:rPr>
      </w:pPr>
    </w:p>
    <w:p w14:paraId="7E486EE0" w14:textId="1426561B" w:rsidR="00877155" w:rsidRDefault="00877155" w:rsidP="00877155">
      <w:pPr>
        <w:rPr>
          <w:rFonts w:ascii="Open Sans" w:hAnsi="Open Sans" w:cs="Open Sans"/>
          <w:sz w:val="20"/>
        </w:rPr>
      </w:pPr>
      <w:r w:rsidRPr="00A64FC6">
        <w:rPr>
          <w:rFonts w:ascii="Open Sans" w:hAnsi="Open Sans" w:cs="Open Sans"/>
          <w:sz w:val="20"/>
        </w:rPr>
        <w:t>Sammelsack und Infoflyer</w:t>
      </w:r>
      <w:r>
        <w:rPr>
          <w:rFonts w:ascii="Open Sans" w:hAnsi="Open Sans" w:cs="Open Sans"/>
          <w:sz w:val="20"/>
        </w:rPr>
        <w:t>, beides klimaneutral produziert,</w:t>
      </w:r>
      <w:r w:rsidRPr="00A64FC6">
        <w:rPr>
          <w:rFonts w:ascii="Open Sans" w:hAnsi="Open Sans" w:cs="Open Sans"/>
          <w:sz w:val="20"/>
        </w:rPr>
        <w:t xml:space="preserve"> </w:t>
      </w:r>
      <w:r>
        <w:rPr>
          <w:rFonts w:ascii="Open Sans" w:hAnsi="Open Sans" w:cs="Open Sans"/>
          <w:sz w:val="20"/>
        </w:rPr>
        <w:t>hat die Bevölkerung bereits per Post erhalten.</w:t>
      </w:r>
      <w:r w:rsidRPr="00A64FC6">
        <w:rPr>
          <w:rFonts w:ascii="Open Sans" w:hAnsi="Open Sans" w:cs="Open Sans"/>
          <w:sz w:val="20"/>
        </w:rPr>
        <w:t xml:space="preserve"> </w:t>
      </w:r>
      <w:r>
        <w:rPr>
          <w:rFonts w:ascii="Open Sans" w:hAnsi="Open Sans" w:cs="Open Sans"/>
          <w:sz w:val="20"/>
        </w:rPr>
        <w:t>Der Infoflyer informiert nicht nur darüber, an welchem Tag die Sammlung stattfindet, er gibt der Bevölkerung auch die Möglichkeit, an einer Onlineumfrage teilzunehmen. In der Umfrage werden verschiedene Fragen zum Thema «Altkleidersammlung» gestellt.</w:t>
      </w:r>
      <w:r w:rsidRPr="00A64FC6">
        <w:rPr>
          <w:rFonts w:ascii="Open Sans" w:hAnsi="Open Sans" w:cs="Open Sans"/>
          <w:sz w:val="20"/>
        </w:rPr>
        <w:t xml:space="preserve"> </w:t>
      </w:r>
    </w:p>
    <w:p w14:paraId="11E2CDC7" w14:textId="77777777" w:rsidR="002D40DD" w:rsidRDefault="002D40DD" w:rsidP="0085430F">
      <w:pPr>
        <w:rPr>
          <w:rFonts w:ascii="Open Sans" w:hAnsi="Open Sans" w:cs="Open Sans"/>
          <w:sz w:val="20"/>
        </w:rPr>
      </w:pPr>
    </w:p>
    <w:p w14:paraId="44FD1206" w14:textId="77777777" w:rsidR="0085430F" w:rsidRDefault="002D40DD" w:rsidP="0085430F">
      <w:pPr>
        <w:rPr>
          <w:rFonts w:ascii="Open Sans" w:hAnsi="Open Sans" w:cs="Open Sans"/>
          <w:sz w:val="20"/>
        </w:rPr>
      </w:pPr>
      <w:r w:rsidRPr="002D40DD">
        <w:rPr>
          <w:rFonts w:ascii="Open Sans" w:hAnsi="Open Sans" w:cs="Open Sans"/>
          <w:noProof/>
          <w:sz w:val="20"/>
          <w:lang w:val="de-CH" w:eastAsia="de-CH"/>
        </w:rPr>
        <w:drawing>
          <wp:inline distT="0" distB="0" distL="0" distR="0" wp14:anchorId="2E645D8D" wp14:editId="5B65A44A">
            <wp:extent cx="3171825" cy="2120144"/>
            <wp:effectExtent l="0" t="0" r="0" b="0"/>
            <wp:docPr id="1" name="Grafik 1" descr="\\Europa\UserFolders$\rzr\Documents\Strassensammlung\MM\Bilder\Strassensammlung_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ropa\UserFolders$\rzr\Documents\Strassensammlung\MM\Bilder\Strassensammlung_72dpi.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81760" cy="2126785"/>
                    </a:xfrm>
                    <a:prstGeom prst="rect">
                      <a:avLst/>
                    </a:prstGeom>
                    <a:noFill/>
                    <a:ln>
                      <a:noFill/>
                    </a:ln>
                  </pic:spPr>
                </pic:pic>
              </a:graphicData>
            </a:graphic>
          </wp:inline>
        </w:drawing>
      </w:r>
    </w:p>
    <w:p w14:paraId="3BA95C01" w14:textId="1233CAA9" w:rsidR="002D40DD" w:rsidRPr="002D40DD" w:rsidRDefault="00877155" w:rsidP="002D40DD">
      <w:pPr>
        <w:rPr>
          <w:rFonts w:ascii="Open Sans" w:hAnsi="Open Sans" w:cs="Open Sans"/>
          <w:sz w:val="18"/>
          <w:szCs w:val="18"/>
        </w:rPr>
      </w:pPr>
      <w:r>
        <w:rPr>
          <w:rFonts w:ascii="Open Sans" w:hAnsi="Open Sans" w:cs="Open Sans"/>
          <w:sz w:val="18"/>
          <w:szCs w:val="18"/>
        </w:rPr>
        <w:t>Vom 13</w:t>
      </w:r>
      <w:r w:rsidR="005555D6">
        <w:rPr>
          <w:rFonts w:ascii="Open Sans" w:hAnsi="Open Sans" w:cs="Open Sans"/>
          <w:sz w:val="18"/>
          <w:szCs w:val="18"/>
        </w:rPr>
        <w:t xml:space="preserve">. </w:t>
      </w:r>
      <w:r w:rsidR="00062BE0">
        <w:rPr>
          <w:rFonts w:ascii="Open Sans" w:hAnsi="Open Sans" w:cs="Open Sans"/>
          <w:sz w:val="18"/>
          <w:szCs w:val="18"/>
        </w:rPr>
        <w:t xml:space="preserve">bis </w:t>
      </w:r>
      <w:r>
        <w:rPr>
          <w:rFonts w:ascii="Open Sans" w:hAnsi="Open Sans" w:cs="Open Sans"/>
          <w:sz w:val="18"/>
          <w:szCs w:val="18"/>
        </w:rPr>
        <w:t>22</w:t>
      </w:r>
      <w:r w:rsidR="005555D6">
        <w:rPr>
          <w:rFonts w:ascii="Open Sans" w:hAnsi="Open Sans" w:cs="Open Sans"/>
          <w:sz w:val="18"/>
          <w:szCs w:val="18"/>
        </w:rPr>
        <w:t xml:space="preserve">. </w:t>
      </w:r>
      <w:r>
        <w:rPr>
          <w:rFonts w:ascii="Open Sans" w:hAnsi="Open Sans" w:cs="Open Sans"/>
          <w:sz w:val="18"/>
          <w:szCs w:val="18"/>
        </w:rPr>
        <w:t>März</w:t>
      </w:r>
      <w:r w:rsidR="002D40DD" w:rsidRPr="002D40DD">
        <w:rPr>
          <w:rFonts w:ascii="Open Sans" w:hAnsi="Open Sans" w:cs="Open Sans"/>
          <w:sz w:val="18"/>
          <w:szCs w:val="18"/>
        </w:rPr>
        <w:t xml:space="preserve"> </w:t>
      </w:r>
      <w:r w:rsidR="00062BE0">
        <w:rPr>
          <w:rFonts w:ascii="Open Sans" w:hAnsi="Open Sans" w:cs="Open Sans"/>
          <w:sz w:val="18"/>
          <w:szCs w:val="18"/>
        </w:rPr>
        <w:t xml:space="preserve">sammelt </w:t>
      </w:r>
      <w:proofErr w:type="spellStart"/>
      <w:r w:rsidR="00062BE0">
        <w:rPr>
          <w:rFonts w:ascii="Open Sans" w:hAnsi="Open Sans" w:cs="Open Sans"/>
          <w:sz w:val="18"/>
          <w:szCs w:val="18"/>
        </w:rPr>
        <w:t>Texaid</w:t>
      </w:r>
      <w:proofErr w:type="spellEnd"/>
      <w:r w:rsidR="00062BE0">
        <w:rPr>
          <w:rFonts w:ascii="Open Sans" w:hAnsi="Open Sans" w:cs="Open Sans"/>
          <w:sz w:val="18"/>
          <w:szCs w:val="18"/>
        </w:rPr>
        <w:t xml:space="preserve"> die Kleidersäcke in der Stadt Basel ein.</w:t>
      </w:r>
    </w:p>
    <w:p w14:paraId="6B3B5473" w14:textId="77777777" w:rsidR="002D40DD" w:rsidRDefault="002D40DD" w:rsidP="0085430F">
      <w:pPr>
        <w:rPr>
          <w:rFonts w:ascii="Open Sans" w:hAnsi="Open Sans" w:cs="Open Sans"/>
          <w:sz w:val="20"/>
        </w:rPr>
      </w:pPr>
    </w:p>
    <w:p w14:paraId="5E23A18F" w14:textId="77777777" w:rsidR="002D40DD" w:rsidRDefault="002D40DD" w:rsidP="0085430F">
      <w:pPr>
        <w:rPr>
          <w:rFonts w:ascii="Open Sans" w:hAnsi="Open Sans" w:cs="Open Sans"/>
          <w:sz w:val="20"/>
        </w:rPr>
      </w:pPr>
    </w:p>
    <w:p w14:paraId="3CF148D9" w14:textId="77777777" w:rsidR="00877155" w:rsidRPr="00DD502C" w:rsidRDefault="00877155" w:rsidP="00877155">
      <w:pPr>
        <w:tabs>
          <w:tab w:val="left" w:pos="4253"/>
        </w:tabs>
        <w:rPr>
          <w:rFonts w:ascii="Open Sans" w:hAnsi="Open Sans" w:cs="Open Sans"/>
          <w:b/>
          <w:sz w:val="20"/>
        </w:rPr>
      </w:pPr>
      <w:r w:rsidRPr="00DD502C">
        <w:rPr>
          <w:rFonts w:ascii="Open Sans" w:hAnsi="Open Sans" w:cs="Open Sans"/>
          <w:b/>
          <w:sz w:val="20"/>
        </w:rPr>
        <w:t>Gebrauchte Textilien – Rohstoffe für Neues</w:t>
      </w:r>
    </w:p>
    <w:p w14:paraId="0F847631" w14:textId="77777777" w:rsidR="00877155" w:rsidRDefault="00877155" w:rsidP="00877155">
      <w:pPr>
        <w:tabs>
          <w:tab w:val="left" w:pos="4253"/>
        </w:tabs>
        <w:rPr>
          <w:rFonts w:ascii="Open Sans" w:hAnsi="Open Sans" w:cs="Open Sans"/>
          <w:sz w:val="20"/>
        </w:rPr>
      </w:pPr>
      <w:proofErr w:type="spellStart"/>
      <w:r>
        <w:rPr>
          <w:rFonts w:ascii="Open Sans" w:hAnsi="Open Sans" w:cs="Open Sans"/>
          <w:sz w:val="20"/>
        </w:rPr>
        <w:t>Texaid</w:t>
      </w:r>
      <w:proofErr w:type="spellEnd"/>
      <w:r>
        <w:rPr>
          <w:rFonts w:ascii="Open Sans" w:hAnsi="Open Sans" w:cs="Open Sans"/>
          <w:sz w:val="20"/>
        </w:rPr>
        <w:t xml:space="preserve"> sorgt für eine ökologische und professionelle Weiterverwertung der abgegebenen Textilien. Ob wieder getragen oder zu Putzlappen und Dämmstoffen verarbeitet – Altkleider erhalten bei </w:t>
      </w:r>
      <w:proofErr w:type="spellStart"/>
      <w:r>
        <w:rPr>
          <w:rFonts w:ascii="Open Sans" w:hAnsi="Open Sans" w:cs="Open Sans"/>
          <w:sz w:val="20"/>
        </w:rPr>
        <w:t>Texaid</w:t>
      </w:r>
      <w:proofErr w:type="spellEnd"/>
      <w:r>
        <w:rPr>
          <w:rFonts w:ascii="Open Sans" w:hAnsi="Open Sans" w:cs="Open Sans"/>
          <w:sz w:val="20"/>
        </w:rPr>
        <w:t xml:space="preserve"> im textilen Kreislauf ein neues Leben. Damit können wertvolle Ressourcen geschont und die Umweltbelastung deutlich reduziert werden. </w:t>
      </w:r>
    </w:p>
    <w:p w14:paraId="67B6E29B" w14:textId="77777777" w:rsidR="00877155" w:rsidRPr="00F2343E" w:rsidRDefault="00877155" w:rsidP="00877155">
      <w:pPr>
        <w:rPr>
          <w:rFonts w:ascii="Open Sans" w:hAnsi="Open Sans" w:cs="Open Sans"/>
          <w:sz w:val="20"/>
        </w:rPr>
      </w:pPr>
    </w:p>
    <w:p w14:paraId="6E2045F9" w14:textId="77777777" w:rsidR="00877155" w:rsidRDefault="00877155" w:rsidP="00877155">
      <w:pPr>
        <w:rPr>
          <w:rFonts w:ascii="Open Sans" w:hAnsi="Open Sans" w:cs="Open Sans"/>
          <w:b/>
          <w:sz w:val="20"/>
        </w:rPr>
      </w:pPr>
      <w:r w:rsidRPr="009650C2">
        <w:rPr>
          <w:rFonts w:ascii="Open Sans" w:hAnsi="Open Sans" w:cs="Open Sans"/>
          <w:b/>
          <w:sz w:val="20"/>
        </w:rPr>
        <w:t>Karitative Vergütung</w:t>
      </w:r>
      <w:r w:rsidRPr="00E5729B">
        <w:rPr>
          <w:rFonts w:ascii="Open Sans" w:hAnsi="Open Sans" w:cs="Open Sans"/>
          <w:b/>
          <w:sz w:val="20"/>
        </w:rPr>
        <w:t xml:space="preserve"> </w:t>
      </w:r>
    </w:p>
    <w:p w14:paraId="67295059" w14:textId="7AFE5262" w:rsidR="00877155" w:rsidRDefault="00877155" w:rsidP="00877155">
      <w:pPr>
        <w:rPr>
          <w:rFonts w:asciiTheme="majorHAnsi" w:hAnsiTheme="majorHAnsi" w:cstheme="majorHAnsi"/>
          <w:sz w:val="20"/>
        </w:rPr>
      </w:pPr>
      <w:r>
        <w:rPr>
          <w:rFonts w:asciiTheme="majorHAnsi" w:hAnsiTheme="majorHAnsi" w:cstheme="majorHAnsi"/>
          <w:sz w:val="20"/>
        </w:rPr>
        <w:t xml:space="preserve">Der </w:t>
      </w:r>
      <w:hyperlink r:id="rId8" w:history="1">
        <w:r w:rsidRPr="00877155">
          <w:rPr>
            <w:rStyle w:val="Hyperlink"/>
            <w:rFonts w:asciiTheme="majorHAnsi" w:hAnsiTheme="majorHAnsi" w:cstheme="majorHAnsi"/>
            <w:sz w:val="20"/>
          </w:rPr>
          <w:t xml:space="preserve">Samariterverband </w:t>
        </w:r>
        <w:proofErr w:type="gramStart"/>
        <w:r w:rsidRPr="00877155">
          <w:rPr>
            <w:rStyle w:val="Hyperlink"/>
            <w:rFonts w:asciiTheme="majorHAnsi" w:hAnsiTheme="majorHAnsi" w:cstheme="majorHAnsi"/>
            <w:sz w:val="20"/>
          </w:rPr>
          <w:t>beider Basel</w:t>
        </w:r>
        <w:proofErr w:type="gramEnd"/>
      </w:hyperlink>
      <w:r>
        <w:rPr>
          <w:rFonts w:asciiTheme="majorHAnsi" w:hAnsiTheme="majorHAnsi" w:cstheme="majorHAnsi"/>
          <w:sz w:val="20"/>
        </w:rPr>
        <w:t xml:space="preserve"> erhält eine finanzielle Vergütung aus der Sammlung. Die Gelder setzen die Samariter für ihre</w:t>
      </w:r>
      <w:r w:rsidRPr="00E5729B">
        <w:rPr>
          <w:rFonts w:asciiTheme="majorHAnsi" w:hAnsiTheme="majorHAnsi" w:cstheme="majorHAnsi"/>
          <w:sz w:val="20"/>
        </w:rPr>
        <w:t xml:space="preserve"> wertvolle gemeinnützige Arbeit ein</w:t>
      </w:r>
      <w:r>
        <w:rPr>
          <w:rFonts w:asciiTheme="majorHAnsi" w:hAnsiTheme="majorHAnsi" w:cstheme="majorHAnsi"/>
          <w:sz w:val="20"/>
        </w:rPr>
        <w:t>.</w:t>
      </w:r>
    </w:p>
    <w:p w14:paraId="643A65D2" w14:textId="7C52DFDE" w:rsidR="002D40DD" w:rsidRDefault="002D40DD" w:rsidP="0085430F">
      <w:pPr>
        <w:rPr>
          <w:rFonts w:ascii="Open Sans" w:hAnsi="Open Sans" w:cs="Open Sans"/>
          <w:sz w:val="20"/>
        </w:rPr>
      </w:pPr>
    </w:p>
    <w:p w14:paraId="2F611F87" w14:textId="77777777" w:rsidR="0085430F" w:rsidRPr="00975096" w:rsidRDefault="0085430F" w:rsidP="0085430F">
      <w:pPr>
        <w:rPr>
          <w:rFonts w:ascii="Open Sans" w:hAnsi="Open Sans" w:cs="Open Sans"/>
          <w:b/>
          <w:sz w:val="20"/>
        </w:rPr>
      </w:pPr>
      <w:r w:rsidRPr="00975096">
        <w:rPr>
          <w:rFonts w:ascii="Open Sans" w:hAnsi="Open Sans" w:cs="Open Sans"/>
          <w:b/>
          <w:sz w:val="20"/>
        </w:rPr>
        <w:t>Sammlung verpasst?</w:t>
      </w:r>
    </w:p>
    <w:p w14:paraId="3C0349A5" w14:textId="77777777" w:rsidR="0085430F" w:rsidRDefault="0085430F" w:rsidP="0085430F">
      <w:pPr>
        <w:rPr>
          <w:rFonts w:ascii="Open Sans" w:hAnsi="Open Sans" w:cs="Open Sans"/>
          <w:sz w:val="20"/>
        </w:rPr>
      </w:pPr>
      <w:r>
        <w:rPr>
          <w:rFonts w:ascii="Open Sans" w:hAnsi="Open Sans" w:cs="Open Sans"/>
          <w:sz w:val="20"/>
        </w:rPr>
        <w:t xml:space="preserve">Den </w:t>
      </w:r>
      <w:proofErr w:type="spellStart"/>
      <w:r>
        <w:rPr>
          <w:rFonts w:ascii="Open Sans" w:hAnsi="Open Sans" w:cs="Open Sans"/>
          <w:sz w:val="20"/>
        </w:rPr>
        <w:t>Texaid</w:t>
      </w:r>
      <w:proofErr w:type="spellEnd"/>
      <w:r>
        <w:rPr>
          <w:rFonts w:ascii="Open Sans" w:hAnsi="Open Sans" w:cs="Open Sans"/>
          <w:sz w:val="20"/>
        </w:rPr>
        <w:t xml:space="preserve">-Container in der Nähe findet man </w:t>
      </w:r>
      <w:hyperlink r:id="rId9" w:history="1">
        <w:r w:rsidRPr="00975096">
          <w:rPr>
            <w:rStyle w:val="Hyperlink"/>
            <w:rFonts w:ascii="Open Sans" w:hAnsi="Open Sans" w:cs="Open Sans"/>
            <w:sz w:val="20"/>
          </w:rPr>
          <w:t>hier</w:t>
        </w:r>
      </w:hyperlink>
      <w:r>
        <w:rPr>
          <w:rFonts w:ascii="Open Sans" w:hAnsi="Open Sans" w:cs="Open Sans"/>
          <w:sz w:val="20"/>
        </w:rPr>
        <w:t>.</w:t>
      </w:r>
    </w:p>
    <w:p w14:paraId="652D2358" w14:textId="77777777" w:rsidR="0085430F" w:rsidRPr="00975096" w:rsidRDefault="0085430F" w:rsidP="0085430F">
      <w:pPr>
        <w:rPr>
          <w:rFonts w:ascii="Open Sans" w:hAnsi="Open Sans" w:cs="Open Sans"/>
          <w:i/>
          <w:sz w:val="20"/>
        </w:rPr>
      </w:pPr>
      <w:r w:rsidRPr="00975096">
        <w:rPr>
          <w:rFonts w:ascii="Open Sans" w:hAnsi="Open Sans" w:cs="Open Sans"/>
          <w:i/>
          <w:sz w:val="20"/>
        </w:rPr>
        <w:t>oder</w:t>
      </w:r>
    </w:p>
    <w:p w14:paraId="0FB1D019" w14:textId="77777777" w:rsidR="0085430F" w:rsidRDefault="0085430F" w:rsidP="0085430F">
      <w:pPr>
        <w:rPr>
          <w:rFonts w:ascii="Open Sans" w:hAnsi="Open Sans" w:cs="Open Sans"/>
          <w:sz w:val="20"/>
        </w:rPr>
      </w:pPr>
      <w:r>
        <w:rPr>
          <w:rFonts w:ascii="Open Sans" w:hAnsi="Open Sans" w:cs="Open Sans"/>
          <w:sz w:val="20"/>
        </w:rPr>
        <w:t xml:space="preserve">Den Kleidersack bei einem </w:t>
      </w:r>
      <w:proofErr w:type="spellStart"/>
      <w:r>
        <w:rPr>
          <w:rFonts w:ascii="Open Sans" w:hAnsi="Open Sans" w:cs="Open Sans"/>
          <w:sz w:val="20"/>
        </w:rPr>
        <w:t>Inshop</w:t>
      </w:r>
      <w:proofErr w:type="spellEnd"/>
      <w:r>
        <w:rPr>
          <w:rFonts w:ascii="Open Sans" w:hAnsi="Open Sans" w:cs="Open Sans"/>
          <w:sz w:val="20"/>
        </w:rPr>
        <w:t xml:space="preserve">-Partner von </w:t>
      </w:r>
      <w:proofErr w:type="spellStart"/>
      <w:r>
        <w:rPr>
          <w:rFonts w:ascii="Open Sans" w:hAnsi="Open Sans" w:cs="Open Sans"/>
          <w:sz w:val="20"/>
        </w:rPr>
        <w:t>Texaid</w:t>
      </w:r>
      <w:proofErr w:type="spellEnd"/>
      <w:r>
        <w:rPr>
          <w:rFonts w:ascii="Open Sans" w:hAnsi="Open Sans" w:cs="Open Sans"/>
          <w:sz w:val="20"/>
        </w:rPr>
        <w:t xml:space="preserve"> abgeben: </w:t>
      </w:r>
      <w:hyperlink r:id="rId10" w:history="1">
        <w:r w:rsidRPr="00975096">
          <w:rPr>
            <w:rStyle w:val="Hyperlink"/>
            <w:rFonts w:ascii="Open Sans" w:hAnsi="Open Sans" w:cs="Open Sans"/>
            <w:sz w:val="20"/>
          </w:rPr>
          <w:t>Storefinder</w:t>
        </w:r>
      </w:hyperlink>
    </w:p>
    <w:p w14:paraId="3388FC7D" w14:textId="77777777" w:rsidR="0085430F" w:rsidRDefault="0085430F" w:rsidP="0085430F">
      <w:pPr>
        <w:rPr>
          <w:rFonts w:ascii="Open Sans" w:hAnsi="Open Sans" w:cs="Open Sans"/>
          <w:sz w:val="20"/>
        </w:rPr>
      </w:pPr>
    </w:p>
    <w:p w14:paraId="294B2419" w14:textId="6C351206" w:rsidR="002D40DD" w:rsidRDefault="002D40DD" w:rsidP="0085430F">
      <w:pPr>
        <w:rPr>
          <w:rFonts w:ascii="Open Sans" w:hAnsi="Open Sans" w:cs="Open Sans"/>
          <w:sz w:val="20"/>
        </w:rPr>
      </w:pPr>
    </w:p>
    <w:p w14:paraId="4B014FF0" w14:textId="3BB66FF6" w:rsidR="00877155" w:rsidRDefault="00877155" w:rsidP="0085430F">
      <w:pPr>
        <w:rPr>
          <w:rFonts w:ascii="Open Sans" w:hAnsi="Open Sans" w:cs="Open Sans"/>
          <w:sz w:val="20"/>
        </w:rPr>
      </w:pPr>
    </w:p>
    <w:p w14:paraId="60F1FAC5" w14:textId="4E3300B7" w:rsidR="00877155" w:rsidRDefault="00877155" w:rsidP="0085430F">
      <w:pPr>
        <w:rPr>
          <w:rFonts w:ascii="Open Sans" w:hAnsi="Open Sans" w:cs="Open Sans"/>
          <w:sz w:val="20"/>
        </w:rPr>
      </w:pPr>
    </w:p>
    <w:p w14:paraId="15AF572E" w14:textId="1EF3CE6E" w:rsidR="00877155" w:rsidRDefault="00877155" w:rsidP="0085430F">
      <w:pPr>
        <w:rPr>
          <w:rFonts w:ascii="Open Sans" w:hAnsi="Open Sans" w:cs="Open Sans"/>
          <w:sz w:val="20"/>
        </w:rPr>
      </w:pPr>
    </w:p>
    <w:p w14:paraId="0A43042B" w14:textId="77777777" w:rsidR="00877155" w:rsidRDefault="00877155" w:rsidP="0085430F">
      <w:pPr>
        <w:rPr>
          <w:rFonts w:ascii="Open Sans" w:hAnsi="Open Sans" w:cs="Open Sans"/>
          <w:sz w:val="20"/>
        </w:rPr>
      </w:pPr>
    </w:p>
    <w:p w14:paraId="42B4A102" w14:textId="49263CE3" w:rsidR="0085430F" w:rsidRPr="00B24B09" w:rsidRDefault="00877155" w:rsidP="0085430F">
      <w:pPr>
        <w:pBdr>
          <w:top w:val="single" w:sz="4" w:space="1" w:color="auto"/>
          <w:left w:val="single" w:sz="4" w:space="4" w:color="auto"/>
          <w:bottom w:val="single" w:sz="4" w:space="1" w:color="auto"/>
          <w:right w:val="single" w:sz="4" w:space="4" w:color="auto"/>
        </w:pBdr>
        <w:rPr>
          <w:rFonts w:ascii="Open Sans" w:eastAsia="Calibri" w:hAnsi="Open Sans" w:cs="Open Sans"/>
          <w:sz w:val="20"/>
          <w:lang w:val="x-none"/>
        </w:rPr>
      </w:pPr>
      <w:proofErr w:type="spellStart"/>
      <w:r w:rsidRPr="00B24B09">
        <w:rPr>
          <w:rFonts w:ascii="Open Sans" w:hAnsi="Open Sans" w:cs="Open Sans"/>
          <w:bCs/>
          <w:sz w:val="20"/>
        </w:rPr>
        <w:t>Texaid</w:t>
      </w:r>
      <w:proofErr w:type="spellEnd"/>
      <w:r w:rsidRPr="00B24B09">
        <w:rPr>
          <w:rFonts w:ascii="Open Sans" w:hAnsi="Open Sans" w:cs="Open Sans"/>
          <w:bCs/>
          <w:sz w:val="20"/>
        </w:rPr>
        <w:t xml:space="preserve"> </w:t>
      </w:r>
      <w:r w:rsidRPr="00B24B09">
        <w:rPr>
          <w:rFonts w:ascii="Open Sans" w:hAnsi="Open Sans" w:cs="Open Sans"/>
          <w:sz w:val="20"/>
        </w:rPr>
        <w:t xml:space="preserve">wurde 1978 als </w:t>
      </w:r>
      <w:proofErr w:type="spellStart"/>
      <w:r w:rsidRPr="00B24B09">
        <w:rPr>
          <w:rFonts w:ascii="Open Sans" w:hAnsi="Open Sans" w:cs="Open Sans"/>
          <w:sz w:val="20"/>
        </w:rPr>
        <w:t>Charity</w:t>
      </w:r>
      <w:proofErr w:type="spellEnd"/>
      <w:r w:rsidRPr="00B24B09">
        <w:rPr>
          <w:rFonts w:ascii="Open Sans" w:hAnsi="Open Sans" w:cs="Open Sans"/>
          <w:sz w:val="20"/>
        </w:rPr>
        <w:t xml:space="preserve">-Private-Partnership von </w:t>
      </w:r>
      <w:r>
        <w:rPr>
          <w:rFonts w:ascii="Open Sans" w:hAnsi="Open Sans" w:cs="Open Sans"/>
          <w:sz w:val="20"/>
        </w:rPr>
        <w:t>s</w:t>
      </w:r>
      <w:r w:rsidRPr="00B24B09">
        <w:rPr>
          <w:rFonts w:ascii="Open Sans" w:hAnsi="Open Sans" w:cs="Open Sans"/>
          <w:sz w:val="20"/>
        </w:rPr>
        <w:t>echs Schweizer Hilfswerken</w:t>
      </w:r>
      <w:r>
        <w:rPr>
          <w:rFonts w:ascii="Open Sans" w:hAnsi="Open Sans" w:cs="Open Sans"/>
          <w:sz w:val="20"/>
        </w:rPr>
        <w:t xml:space="preserve"> (SRK, Winterhilfe, </w:t>
      </w:r>
      <w:r>
        <w:rPr>
          <w:rFonts w:ascii="Open Sans" w:hAnsi="Open Sans" w:cs="Open Sans"/>
          <w:sz w:val="20"/>
        </w:rPr>
        <w:br/>
      </w:r>
      <w:proofErr w:type="spellStart"/>
      <w:r>
        <w:rPr>
          <w:rFonts w:ascii="Open Sans" w:hAnsi="Open Sans" w:cs="Open Sans"/>
          <w:sz w:val="20"/>
        </w:rPr>
        <w:t>Solidar</w:t>
      </w:r>
      <w:proofErr w:type="spellEnd"/>
      <w:r>
        <w:rPr>
          <w:rFonts w:ascii="Open Sans" w:hAnsi="Open Sans" w:cs="Open Sans"/>
          <w:sz w:val="20"/>
        </w:rPr>
        <w:t>, Caritas, Kolping, HEKS)</w:t>
      </w:r>
      <w:r w:rsidRPr="00B24B09">
        <w:rPr>
          <w:rFonts w:ascii="Open Sans" w:hAnsi="Open Sans" w:cs="Open Sans"/>
          <w:sz w:val="20"/>
        </w:rPr>
        <w:t xml:space="preserve"> gemeinsam mit einem Unternehmer gegründet. Mit dem Hauptsitz im Kanton Uri und Niederlassungen in Deutschland, </w:t>
      </w:r>
      <w:r>
        <w:rPr>
          <w:rFonts w:ascii="Open Sans" w:hAnsi="Open Sans" w:cs="Open Sans"/>
          <w:sz w:val="20"/>
        </w:rPr>
        <w:t xml:space="preserve">Österreich, </w:t>
      </w:r>
      <w:r w:rsidRPr="00B24B09">
        <w:rPr>
          <w:rFonts w:ascii="Open Sans" w:hAnsi="Open Sans" w:cs="Open Sans"/>
          <w:sz w:val="20"/>
        </w:rPr>
        <w:t>Bulgarien, Ungarn und Marokko zählt das Unternehmen zu den führenden Dienstleistern für</w:t>
      </w:r>
      <w:r>
        <w:rPr>
          <w:rFonts w:ascii="Open Sans" w:hAnsi="Open Sans" w:cs="Open Sans"/>
          <w:sz w:val="20"/>
        </w:rPr>
        <w:t xml:space="preserve"> Textilrecycling in Europa. </w:t>
      </w:r>
      <w:proofErr w:type="spellStart"/>
      <w:r>
        <w:rPr>
          <w:rFonts w:ascii="Open Sans" w:hAnsi="Open Sans" w:cs="Open Sans"/>
          <w:sz w:val="20"/>
        </w:rPr>
        <w:t>Texaid</w:t>
      </w:r>
      <w:proofErr w:type="spellEnd"/>
      <w:r>
        <w:rPr>
          <w:rFonts w:ascii="Open Sans" w:hAnsi="Open Sans" w:cs="Open Sans"/>
          <w:sz w:val="20"/>
        </w:rPr>
        <w:t xml:space="preserve"> verfügt</w:t>
      </w:r>
      <w:r w:rsidRPr="00B24B09">
        <w:rPr>
          <w:rFonts w:ascii="Open Sans" w:hAnsi="Open Sans" w:cs="Open Sans"/>
          <w:sz w:val="20"/>
        </w:rPr>
        <w:t xml:space="preserve"> </w:t>
      </w:r>
      <w:r>
        <w:rPr>
          <w:rFonts w:ascii="Open Sans" w:hAnsi="Open Sans" w:cs="Open Sans"/>
          <w:sz w:val="20"/>
        </w:rPr>
        <w:t xml:space="preserve">in der Schweiz über </w:t>
      </w:r>
      <w:r w:rsidRPr="00B24B09">
        <w:rPr>
          <w:rFonts w:ascii="Open Sans" w:hAnsi="Open Sans" w:cs="Open Sans"/>
          <w:sz w:val="20"/>
        </w:rPr>
        <w:t>ein ISO-zertifiziertes Qualitäts</w:t>
      </w:r>
      <w:r>
        <w:rPr>
          <w:rFonts w:ascii="Open Sans" w:hAnsi="Open Sans" w:cs="Open Sans"/>
          <w:sz w:val="20"/>
        </w:rPr>
        <w:t>- und Umwelt</w:t>
      </w:r>
      <w:r w:rsidRPr="00B24B09">
        <w:rPr>
          <w:rFonts w:ascii="Open Sans" w:hAnsi="Open Sans" w:cs="Open Sans"/>
          <w:sz w:val="20"/>
        </w:rPr>
        <w:t>management</w:t>
      </w:r>
      <w:r>
        <w:rPr>
          <w:rFonts w:ascii="Open Sans" w:hAnsi="Open Sans" w:cs="Open Sans"/>
          <w:sz w:val="20"/>
        </w:rPr>
        <w:t>system (ISO 9001 &amp; ISO 14001)</w:t>
      </w:r>
      <w:r w:rsidRPr="00B24B09">
        <w:rPr>
          <w:rFonts w:ascii="Open Sans" w:hAnsi="Open Sans" w:cs="Open Sans"/>
          <w:sz w:val="20"/>
        </w:rPr>
        <w:t xml:space="preserve"> und wurde von Swiss Climate AG mit dem Gütesiegel «CO</w:t>
      </w:r>
      <w:r w:rsidRPr="002A56E5">
        <w:rPr>
          <w:rFonts w:ascii="Open Sans" w:hAnsi="Open Sans" w:cs="Open Sans"/>
          <w:sz w:val="20"/>
          <w:vertAlign w:val="subscript"/>
        </w:rPr>
        <w:t>2</w:t>
      </w:r>
      <w:r w:rsidRPr="00B24B09">
        <w:rPr>
          <w:rFonts w:ascii="Open Sans" w:hAnsi="Open Sans" w:cs="Open Sans"/>
          <w:sz w:val="20"/>
        </w:rPr>
        <w:t xml:space="preserve"> Neutral» ausgezeichnet. </w:t>
      </w:r>
      <w:r>
        <w:rPr>
          <w:rFonts w:ascii="Open Sans" w:hAnsi="Open Sans" w:cs="Open Sans"/>
          <w:sz w:val="20"/>
        </w:rPr>
        <w:t xml:space="preserve">In der Schweiz beschäftigt </w:t>
      </w:r>
      <w:proofErr w:type="spellStart"/>
      <w:r>
        <w:rPr>
          <w:rFonts w:ascii="Open Sans" w:hAnsi="Open Sans" w:cs="Open Sans"/>
          <w:sz w:val="20"/>
        </w:rPr>
        <w:t>Texaid</w:t>
      </w:r>
      <w:proofErr w:type="spellEnd"/>
      <w:r>
        <w:rPr>
          <w:rFonts w:ascii="Open Sans" w:hAnsi="Open Sans" w:cs="Open Sans"/>
          <w:sz w:val="20"/>
        </w:rPr>
        <w:t xml:space="preserve"> rund 130 Mitarbeitende.</w:t>
      </w:r>
    </w:p>
    <w:p w14:paraId="26919FF9" w14:textId="77777777" w:rsidR="0085430F" w:rsidRDefault="0085430F" w:rsidP="0085430F">
      <w:pPr>
        <w:ind w:right="424"/>
        <w:rPr>
          <w:rFonts w:ascii="Open Sans" w:hAnsi="Open Sans" w:cs="Open Sans"/>
          <w:sz w:val="20"/>
          <w:lang w:val="x-none"/>
        </w:rPr>
      </w:pPr>
    </w:p>
    <w:p w14:paraId="3BB2C98E" w14:textId="77777777" w:rsidR="002D40DD" w:rsidRPr="00B24B09" w:rsidRDefault="002D40DD" w:rsidP="0085430F">
      <w:pPr>
        <w:ind w:right="424"/>
        <w:rPr>
          <w:rFonts w:ascii="Open Sans" w:hAnsi="Open Sans" w:cs="Open Sans"/>
          <w:sz w:val="20"/>
          <w:lang w:val="x-none"/>
        </w:rPr>
      </w:pPr>
    </w:p>
    <w:p w14:paraId="54EB2BF8" w14:textId="77777777" w:rsidR="0085430F" w:rsidRPr="009B5C72" w:rsidRDefault="0085430F" w:rsidP="0085430F">
      <w:pPr>
        <w:ind w:right="424"/>
        <w:rPr>
          <w:rFonts w:ascii="Open Sans" w:hAnsi="Open Sans" w:cs="Open Sans"/>
          <w:b/>
          <w:sz w:val="20"/>
        </w:rPr>
      </w:pPr>
      <w:r w:rsidRPr="009B5C72">
        <w:rPr>
          <w:rFonts w:ascii="Open Sans" w:hAnsi="Open Sans" w:cs="Open Sans"/>
          <w:b/>
          <w:sz w:val="20"/>
        </w:rPr>
        <w:t>Für zusätzliche Informationen:</w:t>
      </w:r>
    </w:p>
    <w:p w14:paraId="5D02ABB3" w14:textId="77777777" w:rsidR="0085430F" w:rsidRPr="00B24B09" w:rsidRDefault="0085430F" w:rsidP="0085430F">
      <w:pPr>
        <w:ind w:right="424"/>
        <w:rPr>
          <w:rFonts w:ascii="Open Sans" w:hAnsi="Open Sans" w:cs="Open Sans"/>
          <w:sz w:val="20"/>
        </w:rPr>
      </w:pPr>
      <w:r>
        <w:rPr>
          <w:rFonts w:ascii="Open Sans" w:hAnsi="Open Sans" w:cs="Open Sans"/>
          <w:sz w:val="20"/>
        </w:rPr>
        <w:t xml:space="preserve">Pressestelle </w:t>
      </w:r>
      <w:proofErr w:type="spellStart"/>
      <w:r>
        <w:rPr>
          <w:rFonts w:ascii="Open Sans" w:hAnsi="Open Sans" w:cs="Open Sans"/>
          <w:sz w:val="20"/>
        </w:rPr>
        <w:t>Texaid</w:t>
      </w:r>
      <w:proofErr w:type="spellEnd"/>
    </w:p>
    <w:p w14:paraId="4347A516" w14:textId="77777777" w:rsidR="004402F2" w:rsidRDefault="0085430F" w:rsidP="0085430F">
      <w:pPr>
        <w:ind w:right="424"/>
        <w:rPr>
          <w:rFonts w:ascii="Open Sans" w:hAnsi="Open Sans" w:cs="Open Sans"/>
          <w:sz w:val="20"/>
        </w:rPr>
      </w:pPr>
      <w:r w:rsidRPr="00B24B09">
        <w:rPr>
          <w:rFonts w:ascii="Open Sans" w:hAnsi="Open Sans" w:cs="Open Sans"/>
          <w:sz w:val="20"/>
        </w:rPr>
        <w:t>Tel</w:t>
      </w:r>
      <w:r w:rsidR="004402F2">
        <w:rPr>
          <w:rFonts w:ascii="Open Sans" w:hAnsi="Open Sans" w:cs="Open Sans"/>
          <w:sz w:val="20"/>
        </w:rPr>
        <w:t xml:space="preserve">efon: 041 874 54 16 </w:t>
      </w:r>
    </w:p>
    <w:p w14:paraId="4A81CD5D" w14:textId="0ED60342" w:rsidR="0085430F" w:rsidRDefault="0085430F" w:rsidP="0085430F">
      <w:pPr>
        <w:ind w:right="424"/>
        <w:rPr>
          <w:rFonts w:ascii="Open Sans" w:hAnsi="Open Sans" w:cs="Open Sans"/>
          <w:sz w:val="20"/>
        </w:rPr>
      </w:pPr>
      <w:bookmarkStart w:id="0" w:name="_GoBack"/>
      <w:bookmarkEnd w:id="0"/>
      <w:r w:rsidRPr="00B24B09">
        <w:rPr>
          <w:rFonts w:ascii="Open Sans" w:hAnsi="Open Sans" w:cs="Open Sans"/>
          <w:sz w:val="20"/>
        </w:rPr>
        <w:t xml:space="preserve">E-Mail: </w:t>
      </w:r>
      <w:hyperlink r:id="rId11" w:history="1">
        <w:r w:rsidRPr="00C86CA1">
          <w:rPr>
            <w:rStyle w:val="Hyperlink"/>
            <w:rFonts w:ascii="Open Sans" w:hAnsi="Open Sans" w:cs="Open Sans"/>
            <w:sz w:val="20"/>
          </w:rPr>
          <w:t>pressestelle@texaid.ch</w:t>
        </w:r>
      </w:hyperlink>
      <w:r>
        <w:rPr>
          <w:rFonts w:ascii="Open Sans" w:hAnsi="Open Sans" w:cs="Open Sans"/>
          <w:sz w:val="20"/>
        </w:rPr>
        <w:br/>
      </w:r>
    </w:p>
    <w:p w14:paraId="70B052BB" w14:textId="77777777" w:rsidR="002D40DD" w:rsidRDefault="002D40DD" w:rsidP="0085430F">
      <w:pPr>
        <w:ind w:right="424"/>
        <w:rPr>
          <w:rFonts w:ascii="Open Sans" w:hAnsi="Open Sans" w:cs="Open Sans"/>
          <w:sz w:val="20"/>
        </w:rPr>
      </w:pPr>
    </w:p>
    <w:p w14:paraId="3762C9FE" w14:textId="77777777" w:rsidR="0085430F" w:rsidRDefault="0085430F" w:rsidP="0085430F">
      <w:pPr>
        <w:rPr>
          <w:rFonts w:ascii="Open Sans" w:hAnsi="Open Sans" w:cs="Open Sans"/>
          <w:sz w:val="20"/>
        </w:rPr>
      </w:pPr>
      <w:r>
        <w:rPr>
          <w:rFonts w:ascii="Open Sans" w:hAnsi="Open Sans" w:cs="Open Sans"/>
          <w:sz w:val="20"/>
        </w:rPr>
        <w:t xml:space="preserve">Entsprechendes Bildmaterial finden Sie auf unserer Homepage unter </w:t>
      </w:r>
      <w:hyperlink r:id="rId12" w:history="1">
        <w:r w:rsidRPr="00B90F1C">
          <w:rPr>
            <w:rStyle w:val="Hyperlink"/>
            <w:rFonts w:ascii="Open Sans" w:hAnsi="Open Sans" w:cs="Open Sans"/>
            <w:sz w:val="20"/>
          </w:rPr>
          <w:t>Downloads</w:t>
        </w:r>
      </w:hyperlink>
      <w:r>
        <w:rPr>
          <w:rFonts w:ascii="Open Sans" w:hAnsi="Open Sans" w:cs="Open Sans"/>
          <w:sz w:val="20"/>
        </w:rPr>
        <w:t>.</w:t>
      </w:r>
    </w:p>
    <w:p w14:paraId="63EBEB11" w14:textId="014EFCF4" w:rsidR="0085430F" w:rsidRPr="00B24B09" w:rsidRDefault="005555D6" w:rsidP="0085430F">
      <w:pPr>
        <w:rPr>
          <w:rFonts w:ascii="Open Sans" w:hAnsi="Open Sans" w:cs="Open Sans"/>
          <w:sz w:val="20"/>
        </w:rPr>
      </w:pPr>
      <w:r>
        <w:rPr>
          <w:rFonts w:ascii="Open Sans" w:hAnsi="Open Sans" w:cs="Open Sans"/>
          <w:sz w:val="20"/>
        </w:rPr>
        <w:t xml:space="preserve">Bildlegende: </w:t>
      </w:r>
      <w:r w:rsidR="00877155">
        <w:rPr>
          <w:rFonts w:ascii="Open Sans" w:hAnsi="Open Sans" w:cs="Open Sans"/>
          <w:sz w:val="20"/>
        </w:rPr>
        <w:t>Vom 13</w:t>
      </w:r>
      <w:r w:rsidR="00062BE0" w:rsidRPr="00062BE0">
        <w:rPr>
          <w:rFonts w:ascii="Open Sans" w:hAnsi="Open Sans" w:cs="Open Sans"/>
          <w:sz w:val="20"/>
        </w:rPr>
        <w:t>. bis 2</w:t>
      </w:r>
      <w:r w:rsidR="00877155">
        <w:rPr>
          <w:rFonts w:ascii="Open Sans" w:hAnsi="Open Sans" w:cs="Open Sans"/>
          <w:sz w:val="20"/>
        </w:rPr>
        <w:t>2</w:t>
      </w:r>
      <w:r w:rsidR="00062BE0" w:rsidRPr="00062BE0">
        <w:rPr>
          <w:rFonts w:ascii="Open Sans" w:hAnsi="Open Sans" w:cs="Open Sans"/>
          <w:sz w:val="20"/>
        </w:rPr>
        <w:t xml:space="preserve">. </w:t>
      </w:r>
      <w:r w:rsidR="00877155">
        <w:rPr>
          <w:rFonts w:ascii="Open Sans" w:hAnsi="Open Sans" w:cs="Open Sans"/>
          <w:sz w:val="20"/>
        </w:rPr>
        <w:t>März</w:t>
      </w:r>
      <w:r w:rsidR="00062BE0" w:rsidRPr="00062BE0">
        <w:rPr>
          <w:rFonts w:ascii="Open Sans" w:hAnsi="Open Sans" w:cs="Open Sans"/>
          <w:sz w:val="20"/>
        </w:rPr>
        <w:t xml:space="preserve"> sammelt </w:t>
      </w:r>
      <w:proofErr w:type="spellStart"/>
      <w:r w:rsidR="00062BE0" w:rsidRPr="00062BE0">
        <w:rPr>
          <w:rFonts w:ascii="Open Sans" w:hAnsi="Open Sans" w:cs="Open Sans"/>
          <w:sz w:val="20"/>
        </w:rPr>
        <w:t>Texaid</w:t>
      </w:r>
      <w:proofErr w:type="spellEnd"/>
      <w:r w:rsidR="00062BE0" w:rsidRPr="00062BE0">
        <w:rPr>
          <w:rFonts w:ascii="Open Sans" w:hAnsi="Open Sans" w:cs="Open Sans"/>
          <w:sz w:val="20"/>
        </w:rPr>
        <w:t xml:space="preserve"> die Kleidersäcke in der Stadt Basel ein.</w:t>
      </w:r>
    </w:p>
    <w:p w14:paraId="6CA5C430" w14:textId="77777777" w:rsidR="00C6729A" w:rsidRPr="0085430F" w:rsidRDefault="00C6729A" w:rsidP="0085430F"/>
    <w:sectPr w:rsidR="00C6729A" w:rsidRPr="0085430F" w:rsidSect="002A1394">
      <w:headerReference w:type="default" r:id="rId13"/>
      <w:footerReference w:type="default" r:id="rId14"/>
      <w:pgSz w:w="11906" w:h="16838"/>
      <w:pgMar w:top="3119" w:right="851" w:bottom="851"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D2C113" w14:textId="77777777" w:rsidR="000B5DF5" w:rsidRDefault="000B5DF5" w:rsidP="000A6539">
      <w:r>
        <w:separator/>
      </w:r>
    </w:p>
  </w:endnote>
  <w:endnote w:type="continuationSeparator" w:id="0">
    <w:p w14:paraId="1DCBD4D5" w14:textId="77777777" w:rsidR="000B5DF5" w:rsidRDefault="000B5DF5" w:rsidP="000A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Open Sans Light">
    <w:panose1 w:val="020B0306030504020204"/>
    <w:charset w:val="00"/>
    <w:family w:val="swiss"/>
    <w:pitch w:val="variable"/>
    <w:sig w:usb0="E00002EF" w:usb1="4000205B" w:usb2="00000028" w:usb3="00000000" w:csb0="0000019F" w:csb1="00000000"/>
  </w:font>
  <w:font w:name="Gill Sans">
    <w:altName w:val="Segoe UI"/>
    <w:charset w:val="00"/>
    <w:family w:val="auto"/>
    <w:pitch w:val="variable"/>
    <w:sig w:usb0="00000000" w:usb1="00000000" w:usb2="00000000" w:usb3="00000000" w:csb0="000001F7" w:csb1="00000000"/>
  </w:font>
  <w:font w:name="Segoe UI">
    <w:panose1 w:val="020B0502040204020203"/>
    <w:charset w:val="00"/>
    <w:family w:val="swiss"/>
    <w:pitch w:val="variable"/>
    <w:sig w:usb0="E4002EFF" w:usb1="C000E47F" w:usb2="00000009" w:usb3="00000000" w:csb0="000001FF" w:csb1="00000000"/>
  </w:font>
  <w:font w:name="Open Sans">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A5C2A" w14:textId="18B4F80D" w:rsidR="000B5DF5" w:rsidRPr="00D91A1D" w:rsidRDefault="000B5DF5" w:rsidP="00E51FB3">
    <w:pPr>
      <w:pStyle w:val="Fuzeile"/>
      <w:rPr>
        <w:rStyle w:val="Seitenzahl"/>
        <w:rFonts w:asciiTheme="majorHAnsi" w:hAnsiTheme="majorHAnsi" w:cstheme="majorHAnsi"/>
        <w:sz w:val="14"/>
        <w:szCs w:val="14"/>
      </w:rPr>
    </w:pPr>
    <w:r w:rsidRPr="002A1394">
      <w:rPr>
        <w:noProof/>
        <w:spacing w:val="-1"/>
        <w:szCs w:val="20"/>
        <w:lang w:val="de-CH" w:eastAsia="de-CH"/>
      </w:rPr>
      <mc:AlternateContent>
        <mc:Choice Requires="wps">
          <w:drawing>
            <wp:anchor distT="0" distB="0" distL="114300" distR="114300" simplePos="0" relativeHeight="251663360" behindDoc="0" locked="0" layoutInCell="1" allowOverlap="1" wp14:anchorId="67DEA577" wp14:editId="637EC05D">
              <wp:simplePos x="0" y="0"/>
              <wp:positionH relativeFrom="page">
                <wp:posOffset>617855</wp:posOffset>
              </wp:positionH>
              <wp:positionV relativeFrom="page">
                <wp:posOffset>10093325</wp:posOffset>
              </wp:positionV>
              <wp:extent cx="6480000" cy="0"/>
              <wp:effectExtent l="0" t="0" r="35560" b="19050"/>
              <wp:wrapNone/>
              <wp:docPr id="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xmlns:w16cid="http://schemas.microsoft.com/office/word/2016/wordml/cid">
          <w:pict>
            <v:line w14:anchorId="7A9E9B40" id="Line 33"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48.65pt,794.75pt" to="558.9pt,79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mj8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o8w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" strokecolor="gray [1629]">
              <w10:wrap anchorx="page" anchory="page"/>
            </v:line>
          </w:pict>
        </mc:Fallback>
      </mc:AlternateContent>
    </w:r>
    <w:r w:rsidRPr="00D91A1D">
      <w:rPr>
        <w:rFonts w:asciiTheme="majorHAnsi" w:hAnsiTheme="majorHAnsi" w:cstheme="majorHAnsi"/>
        <w:sz w:val="14"/>
        <w:szCs w:val="14"/>
      </w:rPr>
      <w:tab/>
    </w:r>
    <w:r w:rsidRPr="00D91A1D">
      <w:rPr>
        <w:rFonts w:asciiTheme="majorHAnsi" w:hAnsiTheme="majorHAnsi" w:cstheme="majorHAnsi"/>
        <w:sz w:val="14"/>
        <w:szCs w:val="14"/>
      </w:rPr>
      <w:tab/>
    </w:r>
    <w:r w:rsidRPr="00D91A1D">
      <w:rPr>
        <w:rFonts w:asciiTheme="majorHAnsi" w:hAnsiTheme="majorHAnsi" w:cstheme="majorHAnsi"/>
        <w:sz w:val="14"/>
        <w:szCs w:val="14"/>
      </w:rPr>
      <w:tab/>
    </w:r>
    <w:r w:rsidRPr="00D91A1D">
      <w:rPr>
        <w:rStyle w:val="Seitenzahl"/>
        <w:rFonts w:asciiTheme="majorHAnsi" w:hAnsiTheme="majorHAnsi" w:cstheme="majorHAnsi"/>
        <w:sz w:val="14"/>
        <w:szCs w:val="14"/>
      </w:rPr>
      <w:fldChar w:fldCharType="begin"/>
    </w:r>
    <w:r w:rsidRPr="00D91A1D">
      <w:rPr>
        <w:rStyle w:val="Seitenzahl"/>
        <w:rFonts w:asciiTheme="majorHAnsi" w:hAnsiTheme="majorHAnsi" w:cstheme="majorHAnsi"/>
        <w:sz w:val="14"/>
        <w:szCs w:val="14"/>
      </w:rPr>
      <w:instrText xml:space="preserve"> PAGE </w:instrText>
    </w:r>
    <w:r w:rsidRPr="00D91A1D">
      <w:rPr>
        <w:rStyle w:val="Seitenzahl"/>
        <w:rFonts w:asciiTheme="majorHAnsi" w:hAnsiTheme="majorHAnsi" w:cstheme="majorHAnsi"/>
        <w:sz w:val="14"/>
        <w:szCs w:val="14"/>
      </w:rPr>
      <w:fldChar w:fldCharType="separate"/>
    </w:r>
    <w:r w:rsidR="004402F2">
      <w:rPr>
        <w:rStyle w:val="Seitenzahl"/>
        <w:rFonts w:asciiTheme="majorHAnsi" w:hAnsiTheme="majorHAnsi" w:cstheme="majorHAnsi"/>
        <w:noProof/>
        <w:sz w:val="14"/>
        <w:szCs w:val="14"/>
      </w:rPr>
      <w:t>2</w:t>
    </w:r>
    <w:r w:rsidRPr="00D91A1D">
      <w:rPr>
        <w:rStyle w:val="Seitenzahl"/>
        <w:rFonts w:asciiTheme="majorHAnsi" w:hAnsiTheme="majorHAnsi" w:cstheme="majorHAnsi"/>
        <w:sz w:val="14"/>
        <w:szCs w:val="14"/>
      </w:rPr>
      <w:fldChar w:fldCharType="end"/>
    </w:r>
    <w:r w:rsidRPr="00D91A1D">
      <w:rPr>
        <w:rStyle w:val="Seitenzahl"/>
        <w:rFonts w:asciiTheme="majorHAnsi" w:hAnsiTheme="majorHAnsi" w:cstheme="majorHAnsi"/>
        <w:sz w:val="14"/>
        <w:szCs w:val="14"/>
      </w:rPr>
      <w:t>/</w:t>
    </w:r>
    <w:r w:rsidRPr="00D91A1D">
      <w:rPr>
        <w:rStyle w:val="Seitenzahl"/>
        <w:rFonts w:asciiTheme="majorHAnsi" w:hAnsiTheme="majorHAnsi" w:cstheme="majorHAnsi"/>
        <w:sz w:val="14"/>
        <w:szCs w:val="14"/>
      </w:rPr>
      <w:fldChar w:fldCharType="begin"/>
    </w:r>
    <w:r w:rsidRPr="00D91A1D">
      <w:rPr>
        <w:rStyle w:val="Seitenzahl"/>
        <w:rFonts w:asciiTheme="majorHAnsi" w:hAnsiTheme="majorHAnsi" w:cstheme="majorHAnsi"/>
        <w:sz w:val="14"/>
        <w:szCs w:val="14"/>
      </w:rPr>
      <w:instrText xml:space="preserve"> NUMPAGES </w:instrText>
    </w:r>
    <w:r w:rsidRPr="00D91A1D">
      <w:rPr>
        <w:rStyle w:val="Seitenzahl"/>
        <w:rFonts w:asciiTheme="majorHAnsi" w:hAnsiTheme="majorHAnsi" w:cstheme="majorHAnsi"/>
        <w:sz w:val="14"/>
        <w:szCs w:val="14"/>
      </w:rPr>
      <w:fldChar w:fldCharType="separate"/>
    </w:r>
    <w:r w:rsidR="004402F2">
      <w:rPr>
        <w:rStyle w:val="Seitenzahl"/>
        <w:rFonts w:asciiTheme="majorHAnsi" w:hAnsiTheme="majorHAnsi" w:cstheme="majorHAnsi"/>
        <w:noProof/>
        <w:sz w:val="14"/>
        <w:szCs w:val="14"/>
      </w:rPr>
      <w:t>2</w:t>
    </w:r>
    <w:r w:rsidRPr="00D91A1D">
      <w:rPr>
        <w:rStyle w:val="Seitenzahl"/>
        <w:rFonts w:asciiTheme="majorHAnsi" w:hAnsiTheme="majorHAnsi" w:cstheme="majorHAnsi"/>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020353" w14:textId="77777777" w:rsidR="000B5DF5" w:rsidRDefault="000B5DF5" w:rsidP="000A6539">
      <w:r>
        <w:separator/>
      </w:r>
    </w:p>
  </w:footnote>
  <w:footnote w:type="continuationSeparator" w:id="0">
    <w:p w14:paraId="449CF4A4" w14:textId="77777777" w:rsidR="000B5DF5" w:rsidRDefault="000B5DF5" w:rsidP="000A6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A3BA63" w14:textId="77777777" w:rsidR="000B5DF5" w:rsidRDefault="000B5DF5" w:rsidP="00F257F3">
    <w:pPr>
      <w:pStyle w:val="Kopfzeile"/>
      <w:spacing w:line="80" w:lineRule="exact"/>
      <w:rPr>
        <w:szCs w:val="20"/>
      </w:rPr>
    </w:pPr>
  </w:p>
  <w:p w14:paraId="7232336A" w14:textId="77777777" w:rsidR="000B5DF5" w:rsidRDefault="000B5DF5" w:rsidP="00F257F3">
    <w:pPr>
      <w:pStyle w:val="Kopfzeile"/>
      <w:spacing w:line="180" w:lineRule="exact"/>
      <w:rPr>
        <w:szCs w:val="20"/>
      </w:rPr>
    </w:pPr>
  </w:p>
  <w:tbl>
    <w:tblPr>
      <w:tblStyle w:val="Tabellenraster"/>
      <w:tblW w:w="5065" w:type="dxa"/>
      <w:tblInd w:w="52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5"/>
    </w:tblGrid>
    <w:tr w:rsidR="000B5DF5" w14:paraId="03C1E2C3" w14:textId="77777777" w:rsidTr="00F35A16">
      <w:trPr>
        <w:trHeight w:val="361"/>
      </w:trPr>
      <w:tc>
        <w:tcPr>
          <w:tcW w:w="5065" w:type="dxa"/>
        </w:tcPr>
        <w:p w14:paraId="0AEB6658" w14:textId="77777777" w:rsidR="000B5DF5" w:rsidRPr="002C5BCF" w:rsidRDefault="000B5DF5" w:rsidP="00F257F3">
          <w:pPr>
            <w:tabs>
              <w:tab w:val="left" w:pos="360"/>
              <w:tab w:val="right" w:pos="4849"/>
            </w:tabs>
            <w:jc w:val="right"/>
            <w:rPr>
              <w:rFonts w:asciiTheme="majorHAnsi" w:hAnsiTheme="majorHAnsi" w:cstheme="majorHAnsi"/>
            </w:rPr>
          </w:pPr>
          <w:r w:rsidRPr="002C5BCF">
            <w:rPr>
              <w:rFonts w:asciiTheme="majorHAnsi" w:hAnsiTheme="majorHAnsi" w:cstheme="majorHAnsi"/>
            </w:rPr>
            <w:tab/>
          </w:r>
          <w:r w:rsidRPr="002C5BCF">
            <w:rPr>
              <w:rFonts w:asciiTheme="majorHAnsi" w:hAnsiTheme="majorHAnsi" w:cstheme="majorHAnsi"/>
            </w:rPr>
            <w:tab/>
          </w:r>
          <w:r w:rsidRPr="00654E76">
            <w:rPr>
              <w:rFonts w:asciiTheme="majorHAnsi" w:hAnsiTheme="majorHAnsi" w:cstheme="majorHAnsi"/>
            </w:rPr>
            <w:t>TEXAID Textilverwertungs-AG</w:t>
          </w:r>
        </w:p>
      </w:tc>
    </w:tr>
    <w:tr w:rsidR="000B5DF5" w14:paraId="688136CF" w14:textId="77777777" w:rsidTr="00F35A16">
      <w:trPr>
        <w:trHeight w:val="361"/>
      </w:trPr>
      <w:tc>
        <w:tcPr>
          <w:tcW w:w="5065" w:type="dxa"/>
        </w:tcPr>
        <w:p w14:paraId="40250D6F" w14:textId="77777777" w:rsidR="000B5DF5" w:rsidRPr="002C5BCF" w:rsidRDefault="000B5DF5" w:rsidP="00F257F3">
          <w:pPr>
            <w:jc w:val="right"/>
            <w:rPr>
              <w:rFonts w:asciiTheme="majorHAnsi" w:hAnsiTheme="majorHAnsi" w:cstheme="majorHAnsi"/>
            </w:rPr>
          </w:pPr>
        </w:p>
      </w:tc>
    </w:tr>
  </w:tbl>
  <w:p w14:paraId="40209B16" w14:textId="77777777" w:rsidR="000B5DF5" w:rsidRDefault="000B5DF5" w:rsidP="00F257F3">
    <w:pPr>
      <w:pStyle w:val="Kopfzeile"/>
      <w:tabs>
        <w:tab w:val="clear" w:pos="9072"/>
        <w:tab w:val="right" w:pos="7230"/>
      </w:tabs>
      <w:spacing w:line="200" w:lineRule="exact"/>
      <w:rPr>
        <w:szCs w:val="20"/>
      </w:rPr>
    </w:pPr>
  </w:p>
  <w:sdt>
    <w:sdtPr>
      <w:rPr>
        <w:rFonts w:asciiTheme="majorHAnsi" w:hAnsiTheme="majorHAnsi" w:cstheme="majorHAnsi"/>
        <w:b/>
        <w:color w:val="000000" w:themeColor="text1"/>
      </w:rPr>
      <w:alias w:val="Titelzeile"/>
      <w:tag w:val="Titelzeile"/>
      <w:id w:val="1518964188"/>
    </w:sdtPr>
    <w:sdtEndPr/>
    <w:sdtContent>
      <w:sdt>
        <w:sdtPr>
          <w:rPr>
            <w:rFonts w:asciiTheme="majorHAnsi" w:hAnsiTheme="majorHAnsi" w:cstheme="majorHAnsi"/>
            <w:b/>
            <w:color w:val="000000" w:themeColor="text1"/>
          </w:rPr>
          <w:alias w:val="Titelzeile"/>
          <w:tag w:val="Titelzeile"/>
          <w:id w:val="1018810837"/>
        </w:sdtPr>
        <w:sdtEndPr/>
        <w:sdtContent>
          <w:sdt>
            <w:sdtPr>
              <w:rPr>
                <w:rFonts w:asciiTheme="majorHAnsi" w:hAnsiTheme="majorHAnsi" w:cstheme="majorHAnsi"/>
                <w:b/>
                <w:color w:val="000000" w:themeColor="text1"/>
              </w:rPr>
              <w:alias w:val="Titelzeile"/>
              <w:tag w:val="Titelzeile"/>
              <w:id w:val="113262801"/>
            </w:sdtPr>
            <w:sdtEndPr/>
            <w:sdtContent>
              <w:p w14:paraId="3DEA6672" w14:textId="77777777" w:rsidR="000B5DF5" w:rsidRPr="00A81B36" w:rsidRDefault="000B5DF5" w:rsidP="00F257F3">
                <w:pPr>
                  <w:rPr>
                    <w:rFonts w:asciiTheme="majorHAnsi" w:hAnsiTheme="majorHAnsi" w:cstheme="majorHAnsi"/>
                    <w:b/>
                    <w:color w:val="000000" w:themeColor="text1"/>
                  </w:rPr>
                </w:pPr>
                <w:r>
                  <w:rPr>
                    <w:rFonts w:asciiTheme="majorHAnsi" w:hAnsiTheme="majorHAnsi" w:cstheme="majorHAnsi"/>
                    <w:b/>
                    <w:color w:val="000000" w:themeColor="text1"/>
                  </w:rPr>
                  <w:t>Medienmitteilung</w:t>
                </w:r>
              </w:p>
            </w:sdtContent>
          </w:sdt>
        </w:sdtContent>
      </w:sdt>
    </w:sdtContent>
  </w:sdt>
  <w:sdt>
    <w:sdtPr>
      <w:rPr>
        <w:rFonts w:asciiTheme="majorHAnsi" w:hAnsiTheme="majorHAnsi" w:cstheme="majorHAnsi"/>
      </w:rPr>
      <w:alias w:val="Unterzeile"/>
      <w:tag w:val="Unterzeile"/>
      <w:id w:val="-1023855765"/>
    </w:sdtPr>
    <w:sdtEndPr/>
    <w:sdtContent>
      <w:sdt>
        <w:sdtPr>
          <w:rPr>
            <w:rFonts w:asciiTheme="majorHAnsi" w:hAnsiTheme="majorHAnsi" w:cstheme="majorHAnsi"/>
          </w:rPr>
          <w:alias w:val="Unterzeile"/>
          <w:tag w:val="Unterzeile"/>
          <w:id w:val="-764527281"/>
        </w:sdtPr>
        <w:sdtEndPr/>
        <w:sdtContent>
          <w:p w14:paraId="6468F9E1" w14:textId="7A2DF90C" w:rsidR="000B5DF5" w:rsidRDefault="00877155" w:rsidP="00F257F3">
            <w:pPr>
              <w:rPr>
                <w:rFonts w:asciiTheme="majorHAnsi" w:hAnsiTheme="majorHAnsi" w:cstheme="majorHAnsi"/>
              </w:rPr>
            </w:pPr>
            <w:r>
              <w:rPr>
                <w:rFonts w:asciiTheme="majorHAnsi" w:hAnsiTheme="majorHAnsi" w:cstheme="majorHAnsi"/>
              </w:rPr>
              <w:t>13</w:t>
            </w:r>
            <w:r w:rsidR="000B5DF5">
              <w:rPr>
                <w:rFonts w:asciiTheme="majorHAnsi" w:hAnsiTheme="majorHAnsi" w:cstheme="majorHAnsi"/>
              </w:rPr>
              <w:t xml:space="preserve">. </w:t>
            </w:r>
            <w:r>
              <w:rPr>
                <w:rFonts w:asciiTheme="majorHAnsi" w:hAnsiTheme="majorHAnsi" w:cstheme="majorHAnsi"/>
              </w:rPr>
              <w:t>März</w:t>
            </w:r>
            <w:r w:rsidR="000B5DF5">
              <w:rPr>
                <w:rFonts w:asciiTheme="majorHAnsi" w:hAnsiTheme="majorHAnsi" w:cstheme="majorHAnsi"/>
              </w:rPr>
              <w:t xml:space="preserve"> 201</w:t>
            </w:r>
            <w:r>
              <w:rPr>
                <w:rFonts w:asciiTheme="majorHAnsi" w:hAnsiTheme="majorHAnsi" w:cstheme="majorHAnsi"/>
              </w:rPr>
              <w:t>8</w:t>
            </w:r>
          </w:p>
        </w:sdtContent>
      </w:sdt>
    </w:sdtContent>
  </w:sdt>
  <w:p w14:paraId="2A471E1B" w14:textId="77777777" w:rsidR="000B5DF5" w:rsidRPr="002A1394" w:rsidRDefault="000B5DF5" w:rsidP="002A1394">
    <w:pPr>
      <w:pStyle w:val="Kopfzeile"/>
      <w:tabs>
        <w:tab w:val="clear" w:pos="9072"/>
        <w:tab w:val="right" w:pos="7230"/>
      </w:tabs>
      <w:spacing w:line="200" w:lineRule="exact"/>
      <w:rPr>
        <w:rFonts w:asciiTheme="majorHAnsi" w:hAnsiTheme="majorHAnsi" w:cstheme="majorHAnsi"/>
        <w:spacing w:val="-1"/>
      </w:rPr>
    </w:pPr>
    <w:r>
      <w:rPr>
        <w:noProof/>
        <w:szCs w:val="20"/>
        <w:lang w:eastAsia="de-DE"/>
      </w:rPr>
      <w:t xml:space="preserve"> </w:t>
    </w:r>
    <w:r>
      <w:rPr>
        <w:noProof/>
        <w:szCs w:val="20"/>
        <w:lang w:eastAsia="de-DE"/>
      </w:rPr>
      <w:br/>
    </w:r>
    <w:r w:rsidRPr="009B78B7">
      <w:rPr>
        <w:rFonts w:asciiTheme="majorHAnsi" w:hAnsiTheme="majorHAnsi" w:cstheme="majorHAnsi"/>
        <w:color w:val="7F7F7F" w:themeColor="text2"/>
        <w:spacing w:val="-1"/>
        <w:sz w:val="16"/>
        <w:szCs w:val="16"/>
      </w:rPr>
      <w:t xml:space="preserve">TEXAID Textilverwertungs-AG · </w:t>
    </w:r>
    <w:proofErr w:type="spellStart"/>
    <w:r w:rsidRPr="009B78B7">
      <w:rPr>
        <w:rFonts w:asciiTheme="majorHAnsi" w:hAnsiTheme="majorHAnsi" w:cstheme="majorHAnsi"/>
        <w:color w:val="7F7F7F" w:themeColor="text2"/>
        <w:spacing w:val="-1"/>
        <w:sz w:val="16"/>
        <w:szCs w:val="16"/>
      </w:rPr>
      <w:t>Militärstrasse</w:t>
    </w:r>
    <w:proofErr w:type="spellEnd"/>
    <w:r w:rsidRPr="009B78B7">
      <w:rPr>
        <w:rFonts w:asciiTheme="majorHAnsi" w:hAnsiTheme="majorHAnsi" w:cstheme="majorHAnsi"/>
        <w:color w:val="7F7F7F" w:themeColor="text2"/>
        <w:spacing w:val="-1"/>
        <w:sz w:val="16"/>
        <w:szCs w:val="16"/>
      </w:rPr>
      <w:t xml:space="preserve"> 1 · CH-6467 </w:t>
    </w:r>
    <w:proofErr w:type="gramStart"/>
    <w:r w:rsidRPr="009B78B7">
      <w:rPr>
        <w:rFonts w:asciiTheme="majorHAnsi" w:hAnsiTheme="majorHAnsi" w:cstheme="majorHAnsi"/>
        <w:color w:val="7F7F7F" w:themeColor="text2"/>
        <w:spacing w:val="-1"/>
        <w:sz w:val="16"/>
        <w:szCs w:val="16"/>
      </w:rPr>
      <w:t>Schattdorf  ·</w:t>
    </w:r>
    <w:proofErr w:type="gramEnd"/>
    <w:r w:rsidRPr="009B78B7">
      <w:rPr>
        <w:rFonts w:asciiTheme="majorHAnsi" w:hAnsiTheme="majorHAnsi" w:cstheme="majorHAnsi"/>
        <w:color w:val="7F7F7F" w:themeColor="text2"/>
        <w:spacing w:val="-1"/>
        <w:sz w:val="16"/>
        <w:szCs w:val="16"/>
      </w:rPr>
      <w:t xml:space="preserve"> Tel.+41 41 874 54 </w:t>
    </w:r>
    <w:r>
      <w:rPr>
        <w:rFonts w:asciiTheme="majorHAnsi" w:hAnsiTheme="majorHAnsi" w:cstheme="majorHAnsi"/>
        <w:color w:val="7F7F7F" w:themeColor="text2"/>
        <w:spacing w:val="-1"/>
        <w:sz w:val="16"/>
        <w:szCs w:val="16"/>
      </w:rPr>
      <w:t>16</w:t>
    </w:r>
    <w:r w:rsidRPr="009B78B7">
      <w:rPr>
        <w:rFonts w:asciiTheme="majorHAnsi" w:hAnsiTheme="majorHAnsi" w:cstheme="majorHAnsi"/>
        <w:color w:val="7F7F7F" w:themeColor="text2"/>
        <w:spacing w:val="-1"/>
        <w:sz w:val="16"/>
        <w:szCs w:val="16"/>
      </w:rPr>
      <w:t xml:space="preserve"> · Fax +41 41 874 54 01 · www.texaid.ch </w:t>
    </w:r>
    <w:r w:rsidRPr="002A1394">
      <w:rPr>
        <w:noProof/>
        <w:spacing w:val="-1"/>
        <w:szCs w:val="20"/>
        <w:lang w:val="de-CH" w:eastAsia="de-CH"/>
      </w:rPr>
      <mc:AlternateContent>
        <mc:Choice Requires="wps">
          <w:drawing>
            <wp:anchor distT="0" distB="0" distL="114300" distR="114300" simplePos="0" relativeHeight="251661312" behindDoc="0" locked="0" layoutInCell="1" allowOverlap="1" wp14:anchorId="54729D33" wp14:editId="4C057D67">
              <wp:simplePos x="0" y="0"/>
              <wp:positionH relativeFrom="page">
                <wp:posOffset>713105</wp:posOffset>
              </wp:positionH>
              <wp:positionV relativeFrom="page">
                <wp:posOffset>1580515</wp:posOffset>
              </wp:positionV>
              <wp:extent cx="6480000" cy="0"/>
              <wp:effectExtent l="0" t="0" r="35560" b="19050"/>
              <wp:wrapNone/>
              <wp:docPr id="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xmlns:w16cid="http://schemas.microsoft.com/office/word/2016/wordml/cid">
          <w:pict>
            <v:line w14:anchorId="7CB06D87" id="Line 33"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15pt,124.45pt" to="566.4pt,1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4q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k8x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" strokecolor="gray [1629]">
              <w10:wrap anchorx="page" anchory="page"/>
            </v:line>
          </w:pict>
        </mc:Fallback>
      </mc:AlternateContent>
    </w:r>
    <w:r w:rsidRPr="002A1394">
      <w:rPr>
        <w:noProof/>
        <w:spacing w:val="-1"/>
        <w:szCs w:val="20"/>
        <w:lang w:val="de-CH" w:eastAsia="de-CH"/>
      </w:rPr>
      <w:drawing>
        <wp:anchor distT="0" distB="0" distL="114300" distR="114300" simplePos="0" relativeHeight="251659264" behindDoc="0" locked="1" layoutInCell="1" allowOverlap="1" wp14:anchorId="09A8A406" wp14:editId="25A93839">
          <wp:simplePos x="0" y="0"/>
          <wp:positionH relativeFrom="page">
            <wp:posOffset>723900</wp:posOffset>
          </wp:positionH>
          <wp:positionV relativeFrom="page">
            <wp:posOffset>543560</wp:posOffset>
          </wp:positionV>
          <wp:extent cx="1349375" cy="359410"/>
          <wp:effectExtent l="0" t="0" r="3175" b="254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49375" cy="359410"/>
                  </a:xfrm>
                  <a:prstGeom prst="rect">
                    <a:avLst/>
                  </a:prstGeom>
                </pic:spPr>
              </pic:pic>
            </a:graphicData>
          </a:graphic>
          <wp14:sizeRelH relativeFrom="margin">
            <wp14:pctWidth>0</wp14:pctWidth>
          </wp14:sizeRelH>
          <wp14:sizeRelV relativeFrom="margin">
            <wp14:pctHeight>0</wp14:pctHeight>
          </wp14:sizeRelV>
        </wp:anchor>
      </w:drawing>
    </w:r>
  </w:p>
  <w:p w14:paraId="055AC4D5" w14:textId="77777777" w:rsidR="000B5DF5" w:rsidRDefault="000B5DF5" w:rsidP="000A653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7039AD"/>
    <w:multiLevelType w:val="hybridMultilevel"/>
    <w:tmpl w:val="9EC8CCA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autoHyphenation/>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B4D"/>
    <w:rsid w:val="00062BE0"/>
    <w:rsid w:val="000A6539"/>
    <w:rsid w:val="000B5DF5"/>
    <w:rsid w:val="000E6E72"/>
    <w:rsid w:val="001C3065"/>
    <w:rsid w:val="00233995"/>
    <w:rsid w:val="00252CA4"/>
    <w:rsid w:val="002A1394"/>
    <w:rsid w:val="002D40DD"/>
    <w:rsid w:val="00343FF7"/>
    <w:rsid w:val="00384EC8"/>
    <w:rsid w:val="003D338E"/>
    <w:rsid w:val="003D598A"/>
    <w:rsid w:val="004402F2"/>
    <w:rsid w:val="004D2ACD"/>
    <w:rsid w:val="005555D6"/>
    <w:rsid w:val="00654E76"/>
    <w:rsid w:val="006A2523"/>
    <w:rsid w:val="006A62C8"/>
    <w:rsid w:val="006A730A"/>
    <w:rsid w:val="00705390"/>
    <w:rsid w:val="0073353B"/>
    <w:rsid w:val="00794FFD"/>
    <w:rsid w:val="007C0788"/>
    <w:rsid w:val="007D5492"/>
    <w:rsid w:val="00833988"/>
    <w:rsid w:val="0085430F"/>
    <w:rsid w:val="00860836"/>
    <w:rsid w:val="00877155"/>
    <w:rsid w:val="008A4C06"/>
    <w:rsid w:val="008B5933"/>
    <w:rsid w:val="00905719"/>
    <w:rsid w:val="00907B4D"/>
    <w:rsid w:val="00957237"/>
    <w:rsid w:val="00973201"/>
    <w:rsid w:val="00981E1B"/>
    <w:rsid w:val="009B78B7"/>
    <w:rsid w:val="009B7C23"/>
    <w:rsid w:val="00A1496F"/>
    <w:rsid w:val="00AB2D64"/>
    <w:rsid w:val="00BA12D7"/>
    <w:rsid w:val="00C6729A"/>
    <w:rsid w:val="00D050BC"/>
    <w:rsid w:val="00D74B64"/>
    <w:rsid w:val="00D95579"/>
    <w:rsid w:val="00E36E0E"/>
    <w:rsid w:val="00E51FB3"/>
    <w:rsid w:val="00E665E8"/>
    <w:rsid w:val="00EB2342"/>
    <w:rsid w:val="00F257F3"/>
    <w:rsid w:val="00F35A16"/>
    <w:rsid w:val="00F560F3"/>
    <w:rsid w:val="00FA7CF0"/>
    <w:rsid w:val="00FD49EB"/>
    <w:rsid w:val="00FE5E2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3126D36E"/>
  <w15:chartTrackingRefBased/>
  <w15:docId w15:val="{7B800E71-4FC5-4EE1-9A8C-C6C824982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Theme="minorHAnsi" w:hAnsi="Arial Narrow" w:cstheme="minorBidi"/>
        <w:sz w:val="22"/>
        <w:szCs w:val="22"/>
        <w:lang w:val="de-DE" w:eastAsia="en-US" w:bidi="ar-SA"/>
      </w:rPr>
    </w:rPrDefault>
    <w:pPrDefault>
      <w:pPr>
        <w:spacing w:line="240" w:lineRule="atLeast"/>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85430F"/>
    <w:pPr>
      <w:spacing w:line="240" w:lineRule="auto"/>
    </w:pPr>
    <w:rPr>
      <w:rFonts w:ascii="Gill Sans" w:eastAsia="Times New Roman" w:hAnsi="Gill Sans" w:cs="Times New Roman"/>
      <w:sz w:val="24"/>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0A6539"/>
    <w:pPr>
      <w:tabs>
        <w:tab w:val="center" w:pos="4536"/>
        <w:tab w:val="right" w:pos="9072"/>
      </w:tabs>
    </w:pPr>
    <w:rPr>
      <w:rFonts w:ascii="Arial Narrow" w:eastAsiaTheme="minorHAnsi" w:hAnsi="Arial Narrow" w:cstheme="minorBidi"/>
      <w:sz w:val="22"/>
      <w:szCs w:val="22"/>
    </w:rPr>
  </w:style>
  <w:style w:type="character" w:customStyle="1" w:styleId="KopfzeileZchn">
    <w:name w:val="Kopfzeile Zchn"/>
    <w:basedOn w:val="Absatz-Standardschriftart"/>
    <w:link w:val="Kopfzeile"/>
    <w:uiPriority w:val="99"/>
    <w:rsid w:val="000A6539"/>
  </w:style>
  <w:style w:type="paragraph" w:styleId="Fuzeile">
    <w:name w:val="footer"/>
    <w:basedOn w:val="Standard"/>
    <w:link w:val="FuzeileZchn"/>
    <w:unhideWhenUsed/>
    <w:rsid w:val="000A6539"/>
    <w:pPr>
      <w:tabs>
        <w:tab w:val="center" w:pos="4536"/>
        <w:tab w:val="right" w:pos="9072"/>
      </w:tabs>
    </w:pPr>
    <w:rPr>
      <w:rFonts w:ascii="Arial Narrow" w:eastAsiaTheme="minorHAnsi" w:hAnsi="Arial Narrow" w:cstheme="minorBidi"/>
      <w:sz w:val="22"/>
      <w:szCs w:val="22"/>
    </w:rPr>
  </w:style>
  <w:style w:type="character" w:customStyle="1" w:styleId="FuzeileZchn">
    <w:name w:val="Fußzeile Zchn"/>
    <w:basedOn w:val="Absatz-Standardschriftart"/>
    <w:link w:val="Fuzeile"/>
    <w:uiPriority w:val="99"/>
    <w:rsid w:val="000A6539"/>
  </w:style>
  <w:style w:type="table" w:styleId="Tabellenraster">
    <w:name w:val="Table Grid"/>
    <w:basedOn w:val="NormaleTabelle"/>
    <w:rsid w:val="007C0788"/>
    <w:pPr>
      <w:spacing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E51FB3"/>
  </w:style>
  <w:style w:type="paragraph" w:styleId="Sprechblasentext">
    <w:name w:val="Balloon Text"/>
    <w:basedOn w:val="Standard"/>
    <w:link w:val="SprechblasentextZchn"/>
    <w:uiPriority w:val="99"/>
    <w:semiHidden/>
    <w:unhideWhenUsed/>
    <w:rsid w:val="00973201"/>
    <w:pPr>
      <w:jc w:val="both"/>
    </w:pPr>
    <w:rPr>
      <w:rFonts w:ascii="Segoe UI" w:hAnsi="Segoe UI" w:cs="Segoe UI"/>
      <w:sz w:val="18"/>
      <w:szCs w:val="18"/>
      <w:lang w:val="de-CH" w:eastAsia="de-DE"/>
    </w:rPr>
  </w:style>
  <w:style w:type="character" w:customStyle="1" w:styleId="SprechblasentextZchn">
    <w:name w:val="Sprechblasentext Zchn"/>
    <w:basedOn w:val="Absatz-Standardschriftart"/>
    <w:link w:val="Sprechblasentext"/>
    <w:uiPriority w:val="99"/>
    <w:semiHidden/>
    <w:rsid w:val="00973201"/>
    <w:rPr>
      <w:rFonts w:ascii="Segoe UI" w:eastAsia="Times New Roman" w:hAnsi="Segoe UI" w:cs="Segoe UI"/>
      <w:sz w:val="18"/>
      <w:szCs w:val="18"/>
      <w:lang w:val="de-CH" w:eastAsia="de-DE"/>
    </w:rPr>
  </w:style>
  <w:style w:type="character" w:styleId="Platzhaltertext">
    <w:name w:val="Placeholder Text"/>
    <w:basedOn w:val="Absatz-Standardschriftart"/>
    <w:uiPriority w:val="99"/>
    <w:semiHidden/>
    <w:rsid w:val="00F257F3"/>
  </w:style>
  <w:style w:type="character" w:styleId="Hyperlink">
    <w:name w:val="Hyperlink"/>
    <w:basedOn w:val="Absatz-Standardschriftart"/>
    <w:uiPriority w:val="99"/>
    <w:unhideWhenUsed/>
    <w:rsid w:val="00907B4D"/>
    <w:rPr>
      <w:color w:val="168BBA" w:themeColor="hyperlink"/>
      <w:u w:val="single"/>
    </w:rPr>
  </w:style>
  <w:style w:type="paragraph" w:styleId="Listenabsatz">
    <w:name w:val="List Paragraph"/>
    <w:basedOn w:val="Standard"/>
    <w:uiPriority w:val="34"/>
    <w:qFormat/>
    <w:rsid w:val="00907B4D"/>
    <w:pPr>
      <w:ind w:left="720"/>
      <w:contextualSpacing/>
    </w:pPr>
  </w:style>
  <w:style w:type="character" w:styleId="BesuchterLink">
    <w:name w:val="FollowedHyperlink"/>
    <w:basedOn w:val="Absatz-Standardschriftart"/>
    <w:uiPriority w:val="99"/>
    <w:semiHidden/>
    <w:unhideWhenUsed/>
    <w:rsid w:val="00905719"/>
    <w:rPr>
      <w:color w:val="680000" w:themeColor="followedHyperlink"/>
      <w:u w:val="single"/>
    </w:rPr>
  </w:style>
  <w:style w:type="character" w:styleId="Erwhnung">
    <w:name w:val="Mention"/>
    <w:basedOn w:val="Absatz-Standardschriftart"/>
    <w:uiPriority w:val="99"/>
    <w:semiHidden/>
    <w:unhideWhenUsed/>
    <w:rsid w:val="00062BE0"/>
    <w:rPr>
      <w:color w:val="2B579A"/>
      <w:shd w:val="clear" w:color="auto" w:fill="E6E6E6"/>
    </w:rPr>
  </w:style>
  <w:style w:type="character" w:styleId="Kommentarzeichen">
    <w:name w:val="annotation reference"/>
    <w:basedOn w:val="Absatz-Standardschriftart"/>
    <w:uiPriority w:val="99"/>
    <w:semiHidden/>
    <w:unhideWhenUsed/>
    <w:rsid w:val="000B5DF5"/>
    <w:rPr>
      <w:sz w:val="16"/>
      <w:szCs w:val="16"/>
    </w:rPr>
  </w:style>
  <w:style w:type="paragraph" w:styleId="Kommentartext">
    <w:name w:val="annotation text"/>
    <w:basedOn w:val="Standard"/>
    <w:link w:val="KommentartextZchn"/>
    <w:uiPriority w:val="99"/>
    <w:semiHidden/>
    <w:unhideWhenUsed/>
    <w:rsid w:val="000B5DF5"/>
    <w:rPr>
      <w:sz w:val="20"/>
    </w:rPr>
  </w:style>
  <w:style w:type="character" w:customStyle="1" w:styleId="KommentartextZchn">
    <w:name w:val="Kommentartext Zchn"/>
    <w:basedOn w:val="Absatz-Standardschriftart"/>
    <w:link w:val="Kommentartext"/>
    <w:uiPriority w:val="99"/>
    <w:semiHidden/>
    <w:rsid w:val="000B5DF5"/>
    <w:rPr>
      <w:rFonts w:ascii="Gill Sans" w:eastAsia="Times New Roman" w:hAnsi="Gill Sans" w:cs="Times New Roman"/>
      <w:sz w:val="20"/>
      <w:szCs w:val="20"/>
    </w:rPr>
  </w:style>
  <w:style w:type="paragraph" w:styleId="Kommentarthema">
    <w:name w:val="annotation subject"/>
    <w:basedOn w:val="Kommentartext"/>
    <w:next w:val="Kommentartext"/>
    <w:link w:val="KommentarthemaZchn"/>
    <w:uiPriority w:val="99"/>
    <w:semiHidden/>
    <w:unhideWhenUsed/>
    <w:rsid w:val="000B5DF5"/>
    <w:rPr>
      <w:b/>
      <w:bCs/>
    </w:rPr>
  </w:style>
  <w:style w:type="character" w:customStyle="1" w:styleId="KommentarthemaZchn">
    <w:name w:val="Kommentarthema Zchn"/>
    <w:basedOn w:val="KommentartextZchn"/>
    <w:link w:val="Kommentarthema"/>
    <w:uiPriority w:val="99"/>
    <w:semiHidden/>
    <w:rsid w:val="000B5DF5"/>
    <w:rPr>
      <w:rFonts w:ascii="Gill Sans" w:eastAsia="Times New Roman" w:hAnsi="Gill Sans" w:cs="Times New Roman"/>
      <w:b/>
      <w:bCs/>
      <w:sz w:val="20"/>
      <w:szCs w:val="20"/>
    </w:rPr>
  </w:style>
  <w:style w:type="character" w:styleId="NichtaufgelsteErwhnung">
    <w:name w:val="Unresolved Mention"/>
    <w:basedOn w:val="Absatz-Standardschriftart"/>
    <w:uiPriority w:val="99"/>
    <w:semiHidden/>
    <w:unhideWhenUsed/>
    <w:rsid w:val="0087715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601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mariter-basel.ch/core/index.php"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texaid.ch/de/media-presse/downloads.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essestelle@texaid.ch"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texaid.ch/de/produkte-leistungen/sammlung/inshop-sammlung.html" TargetMode="External"/><Relationship Id="rId4" Type="http://schemas.openxmlformats.org/officeDocument/2006/relationships/webSettings" Target="webSettings.xml"/><Relationship Id="rId9" Type="http://schemas.openxmlformats.org/officeDocument/2006/relationships/hyperlink" Target="http://www.texaid.ch/de/produkte-leistungen/sammlung/containersammlung.htm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europa\groups$\Alle\04_Dokumentenvorlagen\01_Arbeitsgruppenvorlagen\QM\Mastervorlage_hoch.dotx" TargetMode="External"/></Relationships>
</file>

<file path=word/theme/theme1.xml><?xml version="1.0" encoding="utf-8"?>
<a:theme xmlns:a="http://schemas.openxmlformats.org/drawingml/2006/main" name="Larissa">
  <a:themeElements>
    <a:clrScheme name="TEXAID CI 2015">
      <a:dk1>
        <a:sysClr val="windowText" lastClr="000000"/>
      </a:dk1>
      <a:lt1>
        <a:sysClr val="window" lastClr="FFFFFF"/>
      </a:lt1>
      <a:dk2>
        <a:srgbClr val="7F7F7F"/>
      </a:dk2>
      <a:lt2>
        <a:srgbClr val="D4D4D6"/>
      </a:lt2>
      <a:accent1>
        <a:srgbClr val="E52326"/>
      </a:accent1>
      <a:accent2>
        <a:srgbClr val="052F63"/>
      </a:accent2>
      <a:accent3>
        <a:srgbClr val="BCCF00"/>
      </a:accent3>
      <a:accent4>
        <a:srgbClr val="575756"/>
      </a:accent4>
      <a:accent5>
        <a:srgbClr val="0A929F"/>
      </a:accent5>
      <a:accent6>
        <a:srgbClr val="F79646"/>
      </a:accent6>
      <a:hlink>
        <a:srgbClr val="168BBA"/>
      </a:hlink>
      <a:folHlink>
        <a:srgbClr val="680000"/>
      </a:folHlink>
    </a:clrScheme>
    <a:fontScheme name="ReSales Schriften">
      <a:majorFont>
        <a:latin typeface="Open Sans"/>
        <a:ea typeface=""/>
        <a:cs typeface=""/>
      </a:majorFont>
      <a:minorFont>
        <a:latin typeface="Open Sans Light"/>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Mastervorlage_hoch.dotx</Template>
  <TotalTime>0</TotalTime>
  <Pages>2</Pages>
  <Words>376</Words>
  <Characters>2372</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 Ziegler</dc:creator>
  <cp:keywords/>
  <dc:description/>
  <cp:lastModifiedBy>Rahel Ziegler</cp:lastModifiedBy>
  <cp:revision>5</cp:revision>
  <cp:lastPrinted>2017-05-30T09:26:00Z</cp:lastPrinted>
  <dcterms:created xsi:type="dcterms:W3CDTF">2017-08-17T06:40:00Z</dcterms:created>
  <dcterms:modified xsi:type="dcterms:W3CDTF">2018-02-15T15:10:00Z</dcterms:modified>
</cp:coreProperties>
</file>