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  <w:r w:rsidRPr="0098698A">
        <w:rPr>
          <w:rFonts w:ascii="Arial" w:hAnsi="Arial"/>
          <w:b/>
          <w:i/>
          <w:sz w:val="28"/>
        </w:rPr>
        <w:t>MEDIENINFORMATION</w:t>
      </w:r>
      <w:r w:rsidRPr="0074074E">
        <w:rPr>
          <w:rFonts w:ascii="Arial" w:hAnsi="Arial"/>
          <w:sz w:val="22"/>
        </w:rPr>
        <w:t xml:space="preserve">  </w:t>
      </w:r>
      <w:r w:rsidRPr="0098698A">
        <w:rPr>
          <w:rFonts w:ascii="Arial" w:hAnsi="Arial"/>
          <w:b/>
          <w:sz w:val="22"/>
        </w:rPr>
        <w:t>((zur freien Veröffentlichung))</w:t>
      </w: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</w:p>
    <w:p w:rsidR="0074074E" w:rsidRPr="0074074E" w:rsidRDefault="0074074E" w:rsidP="005975DA">
      <w:pPr>
        <w:ind w:left="397" w:right="424"/>
        <w:rPr>
          <w:rFonts w:ascii="Arial" w:hAnsi="Arial"/>
          <w:sz w:val="22"/>
        </w:rPr>
      </w:pPr>
    </w:p>
    <w:p w:rsidR="005D2E46" w:rsidRPr="005D2E46" w:rsidRDefault="0070413A" w:rsidP="005D2E46">
      <w:pPr>
        <w:ind w:left="397" w:right="424"/>
        <w:rPr>
          <w:rFonts w:ascii="Arial" w:hAnsi="Arial"/>
          <w:i/>
          <w:sz w:val="22"/>
        </w:rPr>
      </w:pPr>
      <w:r w:rsidRPr="007D57DB">
        <w:rPr>
          <w:rFonts w:ascii="Arial" w:hAnsi="Arial"/>
          <w:i/>
          <w:sz w:val="22"/>
        </w:rPr>
        <w:t>Texaid</w:t>
      </w:r>
      <w:r>
        <w:rPr>
          <w:rFonts w:ascii="Arial" w:hAnsi="Arial"/>
          <w:sz w:val="22"/>
        </w:rPr>
        <w:t xml:space="preserve"> </w:t>
      </w:r>
      <w:r w:rsidR="005D2E46" w:rsidRPr="005D2E46">
        <w:rPr>
          <w:rFonts w:ascii="Arial" w:hAnsi="Arial"/>
          <w:i/>
          <w:sz w:val="22"/>
        </w:rPr>
        <w:t>geht zur Schule</w:t>
      </w:r>
    </w:p>
    <w:p w:rsidR="005D2E46" w:rsidRPr="007D57DB" w:rsidRDefault="005D2E46" w:rsidP="005D2E46">
      <w:pPr>
        <w:ind w:left="397" w:right="424"/>
        <w:rPr>
          <w:rFonts w:ascii="Arial" w:hAnsi="Arial"/>
          <w:b/>
        </w:rPr>
      </w:pPr>
      <w:r w:rsidRPr="007D57DB">
        <w:rPr>
          <w:rFonts w:ascii="Arial" w:hAnsi="Arial"/>
          <w:b/>
        </w:rPr>
        <w:t>Textilrecycling als aktuelles Unterrichtsthema</w:t>
      </w:r>
    </w:p>
    <w:p w:rsidR="005D2E46" w:rsidRDefault="005D2E46" w:rsidP="005D2E46">
      <w:pPr>
        <w:spacing w:line="360" w:lineRule="auto"/>
        <w:ind w:left="397" w:right="424"/>
        <w:rPr>
          <w:rFonts w:ascii="Arial" w:hAnsi="Arial"/>
          <w:sz w:val="22"/>
        </w:rPr>
      </w:pPr>
    </w:p>
    <w:p w:rsidR="005D2E46" w:rsidRPr="005D2E46" w:rsidRDefault="005D2E46" w:rsidP="005D2E46">
      <w:pPr>
        <w:spacing w:line="360" w:lineRule="auto"/>
        <w:ind w:left="397" w:right="424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Schattdorf, </w:t>
      </w:r>
      <w:r w:rsidR="00AB1407">
        <w:rPr>
          <w:rFonts w:ascii="Arial" w:hAnsi="Arial"/>
          <w:sz w:val="22"/>
        </w:rPr>
        <w:t>24.</w:t>
      </w:r>
      <w:r>
        <w:rPr>
          <w:rFonts w:ascii="Arial" w:hAnsi="Arial"/>
          <w:sz w:val="22"/>
        </w:rPr>
        <w:t xml:space="preserve"> September 2015 – </w:t>
      </w:r>
      <w:r w:rsidRPr="005D2E46">
        <w:rPr>
          <w:rFonts w:ascii="Arial" w:hAnsi="Arial"/>
          <w:b/>
          <w:sz w:val="22"/>
        </w:rPr>
        <w:t xml:space="preserve">Früh übt sich, wer einen verantwortungsvollen Umgang mit unserer Umwelt pflegen will. Aus diesem Grunde </w:t>
      </w:r>
      <w:r w:rsidR="006C4588">
        <w:rPr>
          <w:rFonts w:ascii="Arial" w:hAnsi="Arial"/>
          <w:b/>
          <w:sz w:val="22"/>
        </w:rPr>
        <w:t>nutzen viele Klassen den Umweltunterricht der Stiftung Pusch – Praktischer Umweltschutz. Welchen Einfluss die</w:t>
      </w:r>
      <w:r w:rsidRPr="005D2E46">
        <w:rPr>
          <w:rFonts w:ascii="Arial" w:hAnsi="Arial"/>
          <w:b/>
          <w:sz w:val="22"/>
        </w:rPr>
        <w:t xml:space="preserve"> Bekleidung </w:t>
      </w:r>
      <w:r w:rsidR="006C4588">
        <w:rPr>
          <w:rFonts w:ascii="Arial" w:hAnsi="Arial"/>
          <w:b/>
          <w:sz w:val="22"/>
        </w:rPr>
        <w:t>auf Mensch und Umwelt hat</w:t>
      </w:r>
      <w:r w:rsidRPr="005D2E46">
        <w:rPr>
          <w:rFonts w:ascii="Arial" w:hAnsi="Arial"/>
          <w:b/>
          <w:sz w:val="22"/>
        </w:rPr>
        <w:t>, zeigt das Un</w:t>
      </w:r>
      <w:r w:rsidR="00CD3D3F">
        <w:rPr>
          <w:rFonts w:ascii="Arial" w:hAnsi="Arial"/>
          <w:b/>
          <w:sz w:val="22"/>
        </w:rPr>
        <w:t>terrichtsdossier «Stoffwechsel»</w:t>
      </w:r>
      <w:r w:rsidRPr="005D2E46">
        <w:rPr>
          <w:rFonts w:ascii="Arial" w:hAnsi="Arial"/>
          <w:b/>
          <w:sz w:val="22"/>
        </w:rPr>
        <w:t>, welches gemeinsam mit Texaid erarbeitet wurde.</w:t>
      </w:r>
    </w:p>
    <w:p w:rsidR="005D2E46" w:rsidRDefault="005D2E46" w:rsidP="005D2E46">
      <w:pPr>
        <w:spacing w:line="360" w:lineRule="auto"/>
        <w:ind w:left="397" w:right="424"/>
        <w:rPr>
          <w:rFonts w:ascii="Arial" w:hAnsi="Arial"/>
          <w:sz w:val="22"/>
        </w:rPr>
      </w:pPr>
    </w:p>
    <w:p w:rsidR="006A34A9" w:rsidRDefault="005D2E46" w:rsidP="005D2E46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Kleider und Schuhe werden bei uns in verschwenderischer Fülle angeboten. </w:t>
      </w:r>
      <w:r w:rsidR="00B47425">
        <w:rPr>
          <w:rFonts w:ascii="Arial" w:hAnsi="Arial"/>
          <w:sz w:val="22"/>
        </w:rPr>
        <w:t>Meist</w:t>
      </w:r>
      <w:r w:rsidR="0070413A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zu einem Preis, der uns Bekleidung weniger nach der Notwendigkeit als vielmehr nach dem Gefallen und «</w:t>
      </w:r>
      <w:proofErr w:type="spellStart"/>
      <w:r>
        <w:rPr>
          <w:rFonts w:ascii="Arial" w:hAnsi="Arial"/>
          <w:sz w:val="22"/>
        </w:rPr>
        <w:t>Must-have</w:t>
      </w:r>
      <w:proofErr w:type="spellEnd"/>
      <w:r>
        <w:rPr>
          <w:rFonts w:ascii="Arial" w:hAnsi="Arial"/>
          <w:sz w:val="22"/>
        </w:rPr>
        <w:t>»-Prinzip einkaufen lässt. Ebenso schnell trennen wir uns auch wieder von den</w:t>
      </w:r>
      <w:r w:rsidR="0070413A">
        <w:rPr>
          <w:rFonts w:ascii="Arial" w:hAnsi="Arial"/>
          <w:sz w:val="22"/>
        </w:rPr>
        <w:t xml:space="preserve"> </w:t>
      </w:r>
      <w:r w:rsidR="00B47425">
        <w:rPr>
          <w:rFonts w:ascii="Arial" w:hAnsi="Arial"/>
          <w:sz w:val="22"/>
        </w:rPr>
        <w:t>Lieblingsstücken</w:t>
      </w:r>
      <w:r w:rsidR="0070413A">
        <w:rPr>
          <w:rFonts w:ascii="Arial" w:hAnsi="Arial"/>
          <w:sz w:val="22"/>
        </w:rPr>
        <w:t xml:space="preserve">. </w:t>
      </w:r>
      <w:r w:rsidR="00153B99">
        <w:rPr>
          <w:rFonts w:ascii="Arial" w:hAnsi="Arial"/>
          <w:sz w:val="22"/>
        </w:rPr>
        <w:t xml:space="preserve">Sie landen im </w:t>
      </w:r>
      <w:proofErr w:type="spellStart"/>
      <w:r w:rsidR="00153B99">
        <w:rPr>
          <w:rFonts w:ascii="Arial" w:hAnsi="Arial"/>
          <w:sz w:val="22"/>
        </w:rPr>
        <w:t>Texaid-Sack</w:t>
      </w:r>
      <w:proofErr w:type="spellEnd"/>
      <w:r w:rsidR="00153B99">
        <w:rPr>
          <w:rFonts w:ascii="Arial" w:hAnsi="Arial"/>
          <w:sz w:val="22"/>
        </w:rPr>
        <w:t xml:space="preserve">. Man </w:t>
      </w:r>
      <w:proofErr w:type="spellStart"/>
      <w:r w:rsidR="00153B99">
        <w:rPr>
          <w:rFonts w:ascii="Arial" w:hAnsi="Arial"/>
          <w:sz w:val="22"/>
        </w:rPr>
        <w:t>weiss</w:t>
      </w:r>
      <w:proofErr w:type="spellEnd"/>
      <w:r w:rsidR="00153B99">
        <w:rPr>
          <w:rFonts w:ascii="Arial" w:hAnsi="Arial"/>
          <w:sz w:val="22"/>
        </w:rPr>
        <w:t>, die Altkleidersammelstelle ist gegenwärtig der beste Weg, den unsere gebrauchte Bekleidung nehmen kann: Rund 65 Prozent davon werden irgendwo auf der Welt weiterhin getragen, der Rest findet (bis auf fünf Prozent Abfallanteil</w:t>
      </w:r>
      <w:r w:rsidR="0070413A">
        <w:rPr>
          <w:rFonts w:ascii="Arial" w:hAnsi="Arial"/>
          <w:sz w:val="22"/>
        </w:rPr>
        <w:t>, der fachgerecht entsorgt werden muss</w:t>
      </w:r>
      <w:r w:rsidR="00153B99">
        <w:rPr>
          <w:rFonts w:ascii="Arial" w:hAnsi="Arial"/>
          <w:sz w:val="22"/>
        </w:rPr>
        <w:t xml:space="preserve">) als Recyclingmaterial neue Verwendung. So wird praktisch </w:t>
      </w:r>
      <w:r w:rsidR="006C4588">
        <w:rPr>
          <w:rFonts w:ascii="Arial" w:hAnsi="Arial"/>
          <w:sz w:val="22"/>
        </w:rPr>
        <w:t>alles wiederverwe</w:t>
      </w:r>
      <w:r w:rsidR="008B2777">
        <w:rPr>
          <w:rFonts w:ascii="Arial" w:hAnsi="Arial"/>
          <w:sz w:val="22"/>
        </w:rPr>
        <w:t>rtet</w:t>
      </w:r>
      <w:r w:rsidR="00B47425">
        <w:rPr>
          <w:rFonts w:ascii="Arial" w:hAnsi="Arial"/>
          <w:sz w:val="22"/>
        </w:rPr>
        <w:t xml:space="preserve"> u</w:t>
      </w:r>
      <w:r w:rsidR="00153B99">
        <w:rPr>
          <w:rFonts w:ascii="Arial" w:hAnsi="Arial"/>
          <w:sz w:val="22"/>
        </w:rPr>
        <w:t>nd es müssen für diese Materialien keine neuen Rohstoffe produziert werden. Bei Texaid kommen jährlich über 140 Millionen Einzelstücke zusammen</w:t>
      </w:r>
      <w:r w:rsidR="006A34A9">
        <w:rPr>
          <w:rFonts w:ascii="Arial" w:hAnsi="Arial"/>
          <w:sz w:val="22"/>
        </w:rPr>
        <w:t xml:space="preserve"> (über 35'000 Tonnen)</w:t>
      </w:r>
      <w:r w:rsidR="00153B99">
        <w:rPr>
          <w:rFonts w:ascii="Arial" w:hAnsi="Arial"/>
          <w:sz w:val="22"/>
        </w:rPr>
        <w:t xml:space="preserve">, davon erhalten also </w:t>
      </w:r>
      <w:r w:rsidR="00607B6E">
        <w:rPr>
          <w:rFonts w:ascii="Arial" w:hAnsi="Arial"/>
          <w:sz w:val="22"/>
        </w:rPr>
        <w:t xml:space="preserve">etwa </w:t>
      </w:r>
      <w:r w:rsidR="00153B99">
        <w:rPr>
          <w:rFonts w:ascii="Arial" w:hAnsi="Arial"/>
          <w:sz w:val="22"/>
        </w:rPr>
        <w:t xml:space="preserve">133 Millionen auf die eine oder andere Art ein neues Leben. </w:t>
      </w:r>
      <w:r w:rsidR="006A34A9">
        <w:rPr>
          <w:rFonts w:ascii="Arial" w:hAnsi="Arial"/>
          <w:sz w:val="22"/>
        </w:rPr>
        <w:t xml:space="preserve">Geht man davon aus, dass für die </w:t>
      </w:r>
      <w:r w:rsidR="00B47425">
        <w:rPr>
          <w:rFonts w:ascii="Arial" w:hAnsi="Arial"/>
          <w:sz w:val="22"/>
        </w:rPr>
        <w:t>Produktion</w:t>
      </w:r>
      <w:r w:rsidR="0070413A">
        <w:rPr>
          <w:rFonts w:ascii="Arial" w:hAnsi="Arial"/>
          <w:sz w:val="22"/>
        </w:rPr>
        <w:t xml:space="preserve"> </w:t>
      </w:r>
      <w:r w:rsidR="006A34A9">
        <w:rPr>
          <w:rFonts w:ascii="Arial" w:hAnsi="Arial"/>
          <w:sz w:val="22"/>
        </w:rPr>
        <w:t xml:space="preserve">von einem Kilo Baumwolle 27'000 Liter Trinkwasser verbraucht werden (Quelle: </w:t>
      </w:r>
      <w:r w:rsidR="002B7910">
        <w:rPr>
          <w:rFonts w:ascii="Arial" w:hAnsi="Arial"/>
          <w:sz w:val="22"/>
        </w:rPr>
        <w:t xml:space="preserve">UNESCO IHE 2005: </w:t>
      </w:r>
      <w:proofErr w:type="spellStart"/>
      <w:r w:rsidR="002B7910">
        <w:rPr>
          <w:rFonts w:ascii="Arial" w:hAnsi="Arial"/>
          <w:sz w:val="22"/>
        </w:rPr>
        <w:t>The</w:t>
      </w:r>
      <w:proofErr w:type="spellEnd"/>
      <w:r w:rsidR="002B7910">
        <w:rPr>
          <w:rFonts w:ascii="Arial" w:hAnsi="Arial"/>
          <w:sz w:val="22"/>
        </w:rPr>
        <w:t xml:space="preserve"> Water </w:t>
      </w:r>
      <w:proofErr w:type="spellStart"/>
      <w:r w:rsidR="002B7910">
        <w:rPr>
          <w:rFonts w:ascii="Arial" w:hAnsi="Arial"/>
          <w:sz w:val="22"/>
        </w:rPr>
        <w:t>Footprint</w:t>
      </w:r>
      <w:proofErr w:type="spellEnd"/>
      <w:r w:rsidR="002B7910">
        <w:rPr>
          <w:rFonts w:ascii="Arial" w:hAnsi="Arial"/>
          <w:sz w:val="22"/>
        </w:rPr>
        <w:t xml:space="preserve"> of Cotton </w:t>
      </w:r>
      <w:proofErr w:type="spellStart"/>
      <w:r w:rsidR="002B7910">
        <w:rPr>
          <w:rFonts w:ascii="Arial" w:hAnsi="Arial"/>
          <w:sz w:val="22"/>
        </w:rPr>
        <w:t>Consumption</w:t>
      </w:r>
      <w:proofErr w:type="spellEnd"/>
      <w:r w:rsidR="006A34A9">
        <w:rPr>
          <w:rFonts w:ascii="Arial" w:hAnsi="Arial"/>
          <w:sz w:val="22"/>
        </w:rPr>
        <w:t>), wird die Bedeutung des professionellen Textilrecyclings bewusst.</w:t>
      </w:r>
    </w:p>
    <w:p w:rsidR="006A34A9" w:rsidRDefault="006A34A9" w:rsidP="005D2E46">
      <w:pPr>
        <w:spacing w:line="360" w:lineRule="auto"/>
        <w:ind w:left="397" w:right="424"/>
        <w:rPr>
          <w:rFonts w:ascii="Arial" w:hAnsi="Arial"/>
          <w:sz w:val="22"/>
        </w:rPr>
      </w:pPr>
    </w:p>
    <w:p w:rsidR="006A34A9" w:rsidRPr="006A34A9" w:rsidRDefault="006A34A9" w:rsidP="005D2E46">
      <w:pPr>
        <w:spacing w:line="360" w:lineRule="auto"/>
        <w:ind w:left="397" w:right="424"/>
        <w:rPr>
          <w:rFonts w:ascii="Arial" w:hAnsi="Arial"/>
          <w:b/>
          <w:i/>
          <w:sz w:val="22"/>
        </w:rPr>
      </w:pPr>
      <w:r w:rsidRPr="006A34A9">
        <w:rPr>
          <w:rFonts w:ascii="Arial" w:hAnsi="Arial"/>
          <w:b/>
          <w:i/>
          <w:sz w:val="22"/>
        </w:rPr>
        <w:t>«Stoffwechsel» im Unterricht</w:t>
      </w:r>
    </w:p>
    <w:p w:rsidR="00607B6E" w:rsidRDefault="006A34A9" w:rsidP="005D2E46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Für die Mittel- und Oberstufenklassen hat P</w:t>
      </w:r>
      <w:r w:rsidR="002B7910">
        <w:rPr>
          <w:rFonts w:ascii="Arial" w:hAnsi="Arial"/>
          <w:sz w:val="22"/>
        </w:rPr>
        <w:t>usch</w:t>
      </w:r>
      <w:r>
        <w:rPr>
          <w:rFonts w:ascii="Arial" w:hAnsi="Arial"/>
          <w:sz w:val="22"/>
        </w:rPr>
        <w:t xml:space="preserve"> gemeinsam mit Texaid ein modular aufgebautes Unterrichtsdossier erarbeitet. Auf spielerisch-lehrreiche Weise wird der Kreislauf unserer Textilien vermittelt</w:t>
      </w:r>
      <w:r w:rsidR="0070413A">
        <w:rPr>
          <w:rFonts w:ascii="Arial" w:hAnsi="Arial"/>
          <w:sz w:val="22"/>
        </w:rPr>
        <w:t>, werden</w:t>
      </w:r>
      <w:r w:rsidR="00571E39">
        <w:rPr>
          <w:rFonts w:ascii="Arial" w:hAnsi="Arial"/>
          <w:sz w:val="22"/>
        </w:rPr>
        <w:t xml:space="preserve"> Produktion, Konsum </w:t>
      </w:r>
      <w:r w:rsidR="0070413A">
        <w:rPr>
          <w:rFonts w:ascii="Arial" w:hAnsi="Arial"/>
          <w:sz w:val="22"/>
        </w:rPr>
        <w:t xml:space="preserve">und </w:t>
      </w:r>
      <w:r w:rsidR="00571E39">
        <w:rPr>
          <w:rFonts w:ascii="Arial" w:hAnsi="Arial"/>
          <w:sz w:val="22"/>
        </w:rPr>
        <w:t>Recycling</w:t>
      </w:r>
      <w:r w:rsidR="00B47425">
        <w:rPr>
          <w:rFonts w:ascii="Arial" w:hAnsi="Arial"/>
          <w:sz w:val="22"/>
        </w:rPr>
        <w:t xml:space="preserve"> </w:t>
      </w:r>
      <w:r w:rsidR="00571E39">
        <w:rPr>
          <w:rFonts w:ascii="Arial" w:hAnsi="Arial"/>
          <w:sz w:val="22"/>
        </w:rPr>
        <w:t xml:space="preserve">beleuchtet. «Denn, was man einem jungen Menschen nachvollziehbar veranschaulicht, bleibt ihm ein Leben lang in Erinnerung», bekräftigt Marc </w:t>
      </w:r>
      <w:proofErr w:type="spellStart"/>
      <w:r w:rsidR="00571E39">
        <w:rPr>
          <w:rFonts w:ascii="Arial" w:hAnsi="Arial"/>
          <w:sz w:val="22"/>
        </w:rPr>
        <w:t>Kuster</w:t>
      </w:r>
      <w:proofErr w:type="spellEnd"/>
      <w:r w:rsidR="00571E39">
        <w:rPr>
          <w:rFonts w:ascii="Arial" w:hAnsi="Arial"/>
          <w:sz w:val="22"/>
        </w:rPr>
        <w:t xml:space="preserve">, </w:t>
      </w:r>
      <w:proofErr w:type="spellStart"/>
      <w:r w:rsidR="00571E39">
        <w:rPr>
          <w:rFonts w:ascii="Arial" w:hAnsi="Arial"/>
          <w:sz w:val="22"/>
        </w:rPr>
        <w:t>Projektmitentwick</w:t>
      </w:r>
      <w:bookmarkStart w:id="0" w:name="_GoBack"/>
      <w:bookmarkEnd w:id="0"/>
      <w:r w:rsidR="00571E39">
        <w:rPr>
          <w:rFonts w:ascii="Arial" w:hAnsi="Arial"/>
          <w:sz w:val="22"/>
        </w:rPr>
        <w:t>ler</w:t>
      </w:r>
      <w:proofErr w:type="spellEnd"/>
      <w:r w:rsidR="00571E39">
        <w:rPr>
          <w:rFonts w:ascii="Arial" w:hAnsi="Arial"/>
          <w:sz w:val="22"/>
        </w:rPr>
        <w:t xml:space="preserve"> bei Texaid und selbst Vater von zwei Teenies, «die Sensibilisierung für einen verantwortungsvollen Umgang mit unseren Kleidern – auch über den Zeitpunkt des Entsorgens hinaus – sollte deshalb so früh wie möglich stattfinden, insbesondere auch die transparente </w:t>
      </w:r>
      <w:r w:rsidR="00607B6E">
        <w:rPr>
          <w:rFonts w:ascii="Arial" w:hAnsi="Arial"/>
          <w:sz w:val="22"/>
        </w:rPr>
        <w:t>Information</w:t>
      </w:r>
      <w:r w:rsidR="0070413A">
        <w:rPr>
          <w:rFonts w:ascii="Arial" w:hAnsi="Arial"/>
          <w:sz w:val="22"/>
        </w:rPr>
        <w:t xml:space="preserve"> </w:t>
      </w:r>
      <w:r w:rsidR="002B7910">
        <w:rPr>
          <w:rFonts w:ascii="Arial" w:hAnsi="Arial"/>
          <w:sz w:val="22"/>
        </w:rPr>
        <w:t>über den Weg der</w:t>
      </w:r>
      <w:r w:rsidR="00B47425">
        <w:rPr>
          <w:rFonts w:ascii="Arial" w:hAnsi="Arial"/>
          <w:sz w:val="22"/>
        </w:rPr>
        <w:t xml:space="preserve"> aussortierte</w:t>
      </w:r>
      <w:r w:rsidR="0070413A">
        <w:rPr>
          <w:rFonts w:ascii="Arial" w:hAnsi="Arial"/>
          <w:sz w:val="22"/>
        </w:rPr>
        <w:t>n</w:t>
      </w:r>
      <w:r w:rsidR="00B47425">
        <w:rPr>
          <w:rFonts w:ascii="Arial" w:hAnsi="Arial"/>
          <w:sz w:val="22"/>
        </w:rPr>
        <w:t xml:space="preserve"> </w:t>
      </w:r>
      <w:r w:rsidR="00607B6E">
        <w:rPr>
          <w:rFonts w:ascii="Arial" w:hAnsi="Arial"/>
          <w:sz w:val="22"/>
        </w:rPr>
        <w:t>Kleider</w:t>
      </w:r>
      <w:r w:rsidR="00B47425">
        <w:rPr>
          <w:rFonts w:ascii="Arial" w:hAnsi="Arial"/>
          <w:sz w:val="22"/>
        </w:rPr>
        <w:t xml:space="preserve"> </w:t>
      </w:r>
      <w:r w:rsidR="00607B6E">
        <w:rPr>
          <w:rFonts w:ascii="Arial" w:hAnsi="Arial"/>
          <w:sz w:val="22"/>
        </w:rPr>
        <w:t xml:space="preserve">und warum sie verkauft werden». </w:t>
      </w:r>
      <w:r w:rsidR="006C4588">
        <w:rPr>
          <w:rFonts w:ascii="Arial" w:hAnsi="Arial"/>
          <w:sz w:val="22"/>
        </w:rPr>
        <w:t>Das Dossier steht Lehrpersonen und Interess</w:t>
      </w:r>
      <w:r w:rsidR="00AB1407">
        <w:rPr>
          <w:rFonts w:ascii="Arial" w:hAnsi="Arial"/>
          <w:sz w:val="22"/>
        </w:rPr>
        <w:t xml:space="preserve">ierten kostenlos zur Verfügung unter </w:t>
      </w:r>
      <w:proofErr w:type="spellStart"/>
      <w:r w:rsidR="006C4588">
        <w:rPr>
          <w:rFonts w:ascii="Arial" w:hAnsi="Arial"/>
          <w:sz w:val="22"/>
        </w:rPr>
        <w:t>www.pusch.ch/textildossier</w:t>
      </w:r>
      <w:proofErr w:type="spellEnd"/>
    </w:p>
    <w:p w:rsidR="00607B6E" w:rsidRDefault="00607B6E" w:rsidP="005D2E46">
      <w:pPr>
        <w:spacing w:line="360" w:lineRule="auto"/>
        <w:ind w:left="397" w:right="424"/>
        <w:rPr>
          <w:rFonts w:ascii="Arial" w:hAnsi="Arial"/>
          <w:sz w:val="22"/>
        </w:rPr>
      </w:pPr>
    </w:p>
    <w:p w:rsidR="00607B6E" w:rsidRPr="00607B6E" w:rsidRDefault="00AB1407" w:rsidP="005D2E46">
      <w:pPr>
        <w:spacing w:line="360" w:lineRule="auto"/>
        <w:ind w:left="397" w:right="424"/>
        <w:rPr>
          <w:rFonts w:ascii="Arial" w:hAnsi="Arial"/>
          <w:b/>
          <w:i/>
          <w:sz w:val="22"/>
        </w:rPr>
      </w:pPr>
      <w:r>
        <w:rPr>
          <w:rFonts w:ascii="Arial" w:hAnsi="Arial"/>
          <w:b/>
          <w:i/>
          <w:sz w:val="22"/>
        </w:rPr>
        <w:t>Pusch</w:t>
      </w:r>
      <w:r w:rsidR="00607B6E" w:rsidRPr="00607B6E">
        <w:rPr>
          <w:rFonts w:ascii="Arial" w:hAnsi="Arial"/>
          <w:b/>
          <w:i/>
          <w:sz w:val="22"/>
        </w:rPr>
        <w:t xml:space="preserve"> an den Schule</w:t>
      </w:r>
      <w:r w:rsidR="00607B6E">
        <w:rPr>
          <w:rFonts w:ascii="Arial" w:hAnsi="Arial"/>
          <w:b/>
          <w:i/>
          <w:sz w:val="22"/>
        </w:rPr>
        <w:t>n</w:t>
      </w:r>
    </w:p>
    <w:p w:rsidR="006C4588" w:rsidRPr="00B85E5F" w:rsidRDefault="006C4588" w:rsidP="006C4588">
      <w:pPr>
        <w:spacing w:line="360" w:lineRule="auto"/>
        <w:ind w:left="397" w:right="424"/>
        <w:rPr>
          <w:rFonts w:ascii="Arial" w:hAnsi="Arial"/>
          <w:sz w:val="22"/>
        </w:rPr>
      </w:pPr>
      <w:r w:rsidRPr="00B85E5F">
        <w:rPr>
          <w:rFonts w:ascii="Arial" w:hAnsi="Arial"/>
          <w:sz w:val="22"/>
        </w:rPr>
        <w:t xml:space="preserve">Pusch fördert als </w:t>
      </w:r>
      <w:proofErr w:type="spellStart"/>
      <w:r w:rsidRPr="00B85E5F">
        <w:rPr>
          <w:rFonts w:ascii="Arial" w:hAnsi="Arial"/>
          <w:sz w:val="22"/>
        </w:rPr>
        <w:t>Non-Profit-Organisation</w:t>
      </w:r>
      <w:proofErr w:type="spellEnd"/>
      <w:r w:rsidRPr="00B85E5F">
        <w:rPr>
          <w:rFonts w:ascii="Arial" w:hAnsi="Arial"/>
          <w:sz w:val="22"/>
        </w:rPr>
        <w:t xml:space="preserve"> mit verschiedenen Schulangeboten den praktischen Umweltschutz. Das Umweltbildungsangebot zeichnet sich durch hohe Erlebnis- und Praxisorientierung aus und holt die Kinder und Jugendlichen in ihrem Alltag ab. In den letzten </w:t>
      </w:r>
      <w:r>
        <w:rPr>
          <w:rFonts w:ascii="Arial" w:hAnsi="Arial"/>
          <w:sz w:val="22"/>
        </w:rPr>
        <w:t>15</w:t>
      </w:r>
      <w:r w:rsidRPr="00B85E5F">
        <w:rPr>
          <w:rFonts w:ascii="Arial" w:hAnsi="Arial"/>
          <w:sz w:val="22"/>
        </w:rPr>
        <w:t xml:space="preserve"> Jahren hat Pusch mit dem Umweltunterricht über </w:t>
      </w:r>
      <w:r>
        <w:rPr>
          <w:rFonts w:ascii="Arial" w:hAnsi="Arial"/>
          <w:sz w:val="22"/>
        </w:rPr>
        <w:t>25</w:t>
      </w:r>
      <w:r w:rsidRPr="00B85E5F">
        <w:rPr>
          <w:rFonts w:ascii="Arial" w:hAnsi="Arial"/>
          <w:sz w:val="22"/>
        </w:rPr>
        <w:t xml:space="preserve">‘000 Schulbesuche in 14 Kantonen durchgeführt und damit rund </w:t>
      </w:r>
      <w:r>
        <w:rPr>
          <w:rFonts w:ascii="Arial" w:hAnsi="Arial"/>
          <w:sz w:val="22"/>
        </w:rPr>
        <w:t>500</w:t>
      </w:r>
      <w:r w:rsidRPr="00B85E5F">
        <w:rPr>
          <w:rFonts w:ascii="Arial" w:hAnsi="Arial"/>
          <w:sz w:val="22"/>
        </w:rPr>
        <w:t>‘000 Schülerinnen und Schülern aufgezeigt, wie sie selber viel bewirken können.</w:t>
      </w:r>
    </w:p>
    <w:p w:rsidR="005D2E46" w:rsidRDefault="005D2E46" w:rsidP="005975DA">
      <w:pPr>
        <w:spacing w:line="360" w:lineRule="auto"/>
        <w:ind w:left="397" w:right="424"/>
        <w:rPr>
          <w:rFonts w:ascii="Arial" w:hAnsi="Arial"/>
          <w:i/>
          <w:sz w:val="22"/>
        </w:rPr>
      </w:pPr>
    </w:p>
    <w:p w:rsidR="0098698A" w:rsidRDefault="0098698A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98698A" w:rsidRDefault="00BB0AF4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((Box</w:t>
      </w:r>
      <w:r w:rsidR="0098698A">
        <w:rPr>
          <w:rFonts w:ascii="Arial" w:hAnsi="Arial"/>
          <w:sz w:val="22"/>
        </w:rPr>
        <w:t>))</w:t>
      </w:r>
    </w:p>
    <w:p w:rsidR="00D43EC2" w:rsidRDefault="0098698A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Texaid wurde 1</w:t>
      </w:r>
      <w:r w:rsidR="00C84C40">
        <w:rPr>
          <w:rFonts w:ascii="Arial" w:hAnsi="Arial"/>
          <w:sz w:val="22"/>
        </w:rPr>
        <w:t xml:space="preserve">978 als </w:t>
      </w:r>
      <w:proofErr w:type="spellStart"/>
      <w:r w:rsidR="00C84C40">
        <w:rPr>
          <w:rFonts w:ascii="Arial" w:hAnsi="Arial"/>
          <w:sz w:val="22"/>
        </w:rPr>
        <w:t>Charity-Private-Partners</w:t>
      </w:r>
      <w:r>
        <w:rPr>
          <w:rFonts w:ascii="Arial" w:hAnsi="Arial"/>
          <w:sz w:val="22"/>
        </w:rPr>
        <w:t>hip</w:t>
      </w:r>
      <w:proofErr w:type="spellEnd"/>
      <w:r>
        <w:rPr>
          <w:rFonts w:ascii="Arial" w:hAnsi="Arial"/>
          <w:sz w:val="22"/>
        </w:rPr>
        <w:t xml:space="preserve"> von </w:t>
      </w:r>
      <w:r w:rsidR="00BB0AF4">
        <w:rPr>
          <w:rFonts w:ascii="Arial" w:hAnsi="Arial"/>
          <w:sz w:val="22"/>
        </w:rPr>
        <w:t>den</w:t>
      </w:r>
      <w:r>
        <w:rPr>
          <w:rFonts w:ascii="Arial" w:hAnsi="Arial"/>
          <w:sz w:val="22"/>
        </w:rPr>
        <w:t xml:space="preserve"> Hilfswerken </w:t>
      </w:r>
      <w:r w:rsidR="00BB0AF4">
        <w:rPr>
          <w:rFonts w:ascii="Arial" w:hAnsi="Arial"/>
          <w:sz w:val="22"/>
        </w:rPr>
        <w:t xml:space="preserve">Schweizerisches Rotes Kreuz, Caritas Schweiz, Winterhilfe Schweiz, Solidar Suisse (vormals Schweizerisches Arbeiterhilfswerk), Kolping Schweiz und HEKS </w:t>
      </w:r>
      <w:r>
        <w:rPr>
          <w:rFonts w:ascii="Arial" w:hAnsi="Arial"/>
          <w:sz w:val="22"/>
        </w:rPr>
        <w:t>gemeinsam mit einem Unternehmer gegründet. Pro Jahr erfasst</w:t>
      </w:r>
      <w:r w:rsidR="00BB0AF4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sortiert und verwertet die </w:t>
      </w:r>
      <w:proofErr w:type="spellStart"/>
      <w:r>
        <w:rPr>
          <w:rFonts w:ascii="Arial" w:hAnsi="Arial"/>
          <w:sz w:val="22"/>
        </w:rPr>
        <w:t>Texaid-Gruppe</w:t>
      </w:r>
      <w:proofErr w:type="spellEnd"/>
      <w:r>
        <w:rPr>
          <w:rFonts w:ascii="Arial" w:hAnsi="Arial"/>
          <w:sz w:val="22"/>
        </w:rPr>
        <w:t xml:space="preserve"> mit rund 1'000 Mitarbeiterinnen und Mitarbeitern knapp 75'000 Tonnen gebrauchte Textilien. Texaid verfügt über ein </w:t>
      </w:r>
      <w:proofErr w:type="spellStart"/>
      <w:r>
        <w:rPr>
          <w:rFonts w:ascii="Arial" w:hAnsi="Arial"/>
          <w:sz w:val="22"/>
        </w:rPr>
        <w:t>ISO-zertifiziertes</w:t>
      </w:r>
      <w:proofErr w:type="spellEnd"/>
      <w:r>
        <w:rPr>
          <w:rFonts w:ascii="Arial" w:hAnsi="Arial"/>
          <w:sz w:val="22"/>
        </w:rPr>
        <w:t xml:space="preserve"> Qualitätsmanagement</w:t>
      </w:r>
      <w:r w:rsidR="00BB0AF4">
        <w:rPr>
          <w:rFonts w:ascii="Arial" w:hAnsi="Arial"/>
          <w:sz w:val="22"/>
        </w:rPr>
        <w:t xml:space="preserve"> und ist in der Schweiz mit dem Gütesiegel «CO2 Neutral» von Swiss </w:t>
      </w:r>
      <w:proofErr w:type="spellStart"/>
      <w:r w:rsidR="00BB0AF4">
        <w:rPr>
          <w:rFonts w:ascii="Arial" w:hAnsi="Arial"/>
          <w:sz w:val="22"/>
        </w:rPr>
        <w:t>Climate</w:t>
      </w:r>
      <w:proofErr w:type="spellEnd"/>
      <w:r w:rsidR="00BB0AF4">
        <w:rPr>
          <w:rFonts w:ascii="Arial" w:hAnsi="Arial"/>
          <w:sz w:val="22"/>
        </w:rPr>
        <w:t xml:space="preserve"> AG ausgezeichnet. </w:t>
      </w:r>
    </w:p>
    <w:p w:rsidR="00D43EC2" w:rsidRDefault="00D43EC2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</w:p>
    <w:p w:rsidR="00C75200" w:rsidRDefault="00C75200" w:rsidP="005975DA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Für zusätzliche Informationen:</w:t>
      </w:r>
    </w:p>
    <w:p w:rsidR="00C75200" w:rsidRDefault="00C75200" w:rsidP="00AB1407">
      <w:pPr>
        <w:ind w:left="397" w:right="424"/>
        <w:rPr>
          <w:rFonts w:ascii="Arial" w:hAnsi="Arial"/>
          <w:sz w:val="22"/>
        </w:rPr>
      </w:pPr>
      <w:r w:rsidRPr="00AB1407">
        <w:rPr>
          <w:rFonts w:ascii="Arial" w:hAnsi="Arial"/>
          <w:b/>
          <w:sz w:val="22"/>
        </w:rPr>
        <w:t>Pressestelle TEXAID,</w:t>
      </w:r>
      <w:r>
        <w:rPr>
          <w:rFonts w:ascii="Arial" w:hAnsi="Arial"/>
          <w:sz w:val="22"/>
        </w:rPr>
        <w:t xml:space="preserve"> Mediensprecherin: Lilly Sulzbacher</w:t>
      </w:r>
    </w:p>
    <w:p w:rsidR="00A41A48" w:rsidRDefault="00C75200" w:rsidP="00AB1407">
      <w:pPr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044 722 20 32 / 076 395 95 92, </w:t>
      </w:r>
      <w:proofErr w:type="spellStart"/>
      <w:r>
        <w:rPr>
          <w:rFonts w:ascii="Arial" w:hAnsi="Arial"/>
          <w:sz w:val="22"/>
        </w:rPr>
        <w:t>l.sulzbacher@texaid.ch</w:t>
      </w:r>
      <w:proofErr w:type="spellEnd"/>
    </w:p>
    <w:p w:rsidR="00406E84" w:rsidRDefault="00406E84" w:rsidP="00AB1407">
      <w:pPr>
        <w:ind w:left="397" w:right="424"/>
        <w:rPr>
          <w:rFonts w:ascii="Arial" w:hAnsi="Arial"/>
          <w:sz w:val="22"/>
        </w:rPr>
      </w:pPr>
    </w:p>
    <w:p w:rsidR="006C4588" w:rsidRPr="009A683B" w:rsidRDefault="00CD3D3F" w:rsidP="00AB1407">
      <w:pPr>
        <w:tabs>
          <w:tab w:val="left" w:pos="7655"/>
        </w:tabs>
        <w:ind w:left="426" w:right="1331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PUSCH</w:t>
      </w:r>
      <w:r w:rsidR="00AB1407">
        <w:rPr>
          <w:rFonts w:ascii="Arial" w:hAnsi="Arial" w:cs="Arial"/>
          <w:b/>
          <w:sz w:val="22"/>
        </w:rPr>
        <w:t xml:space="preserve"> –</w:t>
      </w:r>
      <w:r w:rsidR="006C4588" w:rsidRPr="009A683B">
        <w:rPr>
          <w:rFonts w:ascii="Arial" w:hAnsi="Arial" w:cs="Arial"/>
          <w:b/>
          <w:sz w:val="22"/>
        </w:rPr>
        <w:t xml:space="preserve"> Praktischer Umweltschutz</w:t>
      </w:r>
      <w:r w:rsidR="006C4588">
        <w:rPr>
          <w:rFonts w:ascii="Arial" w:hAnsi="Arial" w:cs="Arial"/>
          <w:b/>
          <w:sz w:val="22"/>
        </w:rPr>
        <w:br/>
      </w:r>
      <w:r w:rsidR="006C4588" w:rsidRPr="009A683B">
        <w:rPr>
          <w:rFonts w:ascii="Arial" w:hAnsi="Arial" w:cs="Arial"/>
          <w:sz w:val="22"/>
        </w:rPr>
        <w:t>Conny Vogel</w:t>
      </w:r>
      <w:r w:rsidR="006C4588">
        <w:rPr>
          <w:rFonts w:ascii="Arial" w:hAnsi="Arial" w:cs="Arial"/>
          <w:sz w:val="22"/>
        </w:rPr>
        <w:t>,</w:t>
      </w:r>
      <w:r w:rsidR="006C4588" w:rsidRPr="009A683B">
        <w:rPr>
          <w:rFonts w:ascii="Arial" w:hAnsi="Arial" w:cs="Arial"/>
          <w:sz w:val="22"/>
        </w:rPr>
        <w:t xml:space="preserve"> </w:t>
      </w:r>
      <w:r w:rsidR="006C4588">
        <w:rPr>
          <w:rFonts w:ascii="Arial" w:hAnsi="Arial" w:cs="Arial"/>
          <w:sz w:val="22"/>
        </w:rPr>
        <w:t>Leiterin Marketing</w:t>
      </w:r>
      <w:r w:rsidR="006C4588" w:rsidRPr="009A683B">
        <w:rPr>
          <w:rFonts w:ascii="Arial" w:hAnsi="Arial" w:cs="Arial"/>
          <w:sz w:val="22"/>
        </w:rPr>
        <w:br/>
      </w:r>
      <w:hyperlink r:id="rId6" w:history="1">
        <w:proofErr w:type="spellStart"/>
        <w:r w:rsidR="006C4588" w:rsidRPr="009A683B">
          <w:rPr>
            <w:rStyle w:val="Link"/>
            <w:rFonts w:ascii="Arial" w:hAnsi="Arial" w:cs="Arial"/>
            <w:color w:val="auto"/>
            <w:sz w:val="22"/>
          </w:rPr>
          <w:t>conny.vogel@pusch.ch</w:t>
        </w:r>
        <w:proofErr w:type="spellEnd"/>
      </w:hyperlink>
      <w:r w:rsidR="006C4588" w:rsidRPr="009A683B">
        <w:rPr>
          <w:rStyle w:val="Link"/>
          <w:rFonts w:ascii="Arial" w:hAnsi="Arial" w:cs="Arial"/>
          <w:color w:val="auto"/>
          <w:sz w:val="22"/>
        </w:rPr>
        <w:t xml:space="preserve">, </w:t>
      </w:r>
      <w:r w:rsidR="00DF1711">
        <w:rPr>
          <w:rFonts w:ascii="Arial" w:hAnsi="Arial" w:cs="Arial"/>
          <w:sz w:val="22"/>
        </w:rPr>
        <w:t>Telefon d</w:t>
      </w:r>
      <w:r w:rsidR="006C4588" w:rsidRPr="009A683B">
        <w:rPr>
          <w:rFonts w:ascii="Arial" w:hAnsi="Arial" w:cs="Arial"/>
          <w:sz w:val="22"/>
        </w:rPr>
        <w:t>irekt 044 267 44 69</w:t>
      </w:r>
    </w:p>
    <w:p w:rsidR="006C4588" w:rsidRPr="009A683B" w:rsidRDefault="00727C1F" w:rsidP="00AB1407">
      <w:pPr>
        <w:tabs>
          <w:tab w:val="left" w:pos="7655"/>
        </w:tabs>
        <w:ind w:left="426" w:right="1331"/>
        <w:rPr>
          <w:rFonts w:ascii="Arial" w:hAnsi="Arial" w:cs="Arial"/>
          <w:sz w:val="22"/>
        </w:rPr>
      </w:pPr>
      <w:hyperlink r:id="rId7" w:history="1">
        <w:proofErr w:type="spellStart"/>
        <w:r w:rsidR="006C4588" w:rsidRPr="009A683B">
          <w:rPr>
            <w:rStyle w:val="Link"/>
            <w:rFonts w:ascii="Arial" w:hAnsi="Arial" w:cs="Arial"/>
            <w:color w:val="auto"/>
            <w:sz w:val="22"/>
          </w:rPr>
          <w:t>www.pusch.ch/schule</w:t>
        </w:r>
        <w:proofErr w:type="spellEnd"/>
      </w:hyperlink>
      <w:r w:rsidR="006C4588" w:rsidRPr="009A683B">
        <w:rPr>
          <w:rFonts w:ascii="Arial" w:hAnsi="Arial" w:cs="Arial"/>
          <w:sz w:val="22"/>
        </w:rPr>
        <w:t xml:space="preserve"> </w:t>
      </w:r>
    </w:p>
    <w:p w:rsidR="00C359BC" w:rsidRPr="0074074E" w:rsidRDefault="00C359BC" w:rsidP="007503B1">
      <w:pPr>
        <w:spacing w:line="360" w:lineRule="auto"/>
        <w:ind w:left="397"/>
        <w:rPr>
          <w:rFonts w:ascii="Arial" w:hAnsi="Arial"/>
          <w:sz w:val="22"/>
        </w:rPr>
      </w:pPr>
    </w:p>
    <w:sectPr w:rsidR="00C359BC" w:rsidRPr="0074074E" w:rsidSect="00C359BC">
      <w:headerReference w:type="first" r:id="rId8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7C2" w:rsidRDefault="008E47C2">
      <w:r>
        <w:separator/>
      </w:r>
    </w:p>
  </w:endnote>
  <w:endnote w:type="continuationSeparator" w:id="0">
    <w:p w:rsidR="008E47C2" w:rsidRDefault="008E4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7C2" w:rsidRDefault="008E47C2">
      <w:r>
        <w:separator/>
      </w:r>
    </w:p>
  </w:footnote>
  <w:footnote w:type="continuationSeparator" w:id="0">
    <w:p w:rsidR="008E47C2" w:rsidRDefault="008E47C2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E39" w:rsidRDefault="00571E39" w:rsidP="00C359BC">
    <w:pPr>
      <w:pStyle w:val="Kopfzeile"/>
      <w:ind w:left="-851"/>
    </w:pPr>
    <w:r>
      <w:rPr>
        <w:noProof/>
        <w:lang w:eastAsia="de-DE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900430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B72EC6"/>
    <w:rsid w:val="00033AEA"/>
    <w:rsid w:val="00085E52"/>
    <w:rsid w:val="000D35DD"/>
    <w:rsid w:val="000E5567"/>
    <w:rsid w:val="001005AA"/>
    <w:rsid w:val="00153B99"/>
    <w:rsid w:val="0019198E"/>
    <w:rsid w:val="002076A8"/>
    <w:rsid w:val="0021790E"/>
    <w:rsid w:val="002338FC"/>
    <w:rsid w:val="00234943"/>
    <w:rsid w:val="00263159"/>
    <w:rsid w:val="002B0B38"/>
    <w:rsid w:val="002B727A"/>
    <w:rsid w:val="002B7910"/>
    <w:rsid w:val="0030416C"/>
    <w:rsid w:val="003A52DA"/>
    <w:rsid w:val="003F7BA3"/>
    <w:rsid w:val="00406E84"/>
    <w:rsid w:val="004420F2"/>
    <w:rsid w:val="00571E39"/>
    <w:rsid w:val="005975DA"/>
    <w:rsid w:val="005D2E46"/>
    <w:rsid w:val="00607B6E"/>
    <w:rsid w:val="00631837"/>
    <w:rsid w:val="00662106"/>
    <w:rsid w:val="00697547"/>
    <w:rsid w:val="006A34A9"/>
    <w:rsid w:val="006C4588"/>
    <w:rsid w:val="0070413A"/>
    <w:rsid w:val="00727C1F"/>
    <w:rsid w:val="0074074E"/>
    <w:rsid w:val="007503B1"/>
    <w:rsid w:val="00791F21"/>
    <w:rsid w:val="007D57DB"/>
    <w:rsid w:val="008B2777"/>
    <w:rsid w:val="008E47C2"/>
    <w:rsid w:val="008F1A9B"/>
    <w:rsid w:val="0098698A"/>
    <w:rsid w:val="009E4CE4"/>
    <w:rsid w:val="00A23609"/>
    <w:rsid w:val="00A362AA"/>
    <w:rsid w:val="00A41A48"/>
    <w:rsid w:val="00AB1407"/>
    <w:rsid w:val="00B47425"/>
    <w:rsid w:val="00B51944"/>
    <w:rsid w:val="00B72EC6"/>
    <w:rsid w:val="00BA779E"/>
    <w:rsid w:val="00BB0AF4"/>
    <w:rsid w:val="00C3599D"/>
    <w:rsid w:val="00C359BC"/>
    <w:rsid w:val="00C75200"/>
    <w:rsid w:val="00C84C40"/>
    <w:rsid w:val="00C84FB0"/>
    <w:rsid w:val="00C8764D"/>
    <w:rsid w:val="00CB7F0C"/>
    <w:rsid w:val="00CD3D3F"/>
    <w:rsid w:val="00D0023D"/>
    <w:rsid w:val="00D43EC2"/>
    <w:rsid w:val="00DF1711"/>
    <w:rsid w:val="00E543C5"/>
    <w:rsid w:val="00F57E20"/>
  </w:rsids>
  <m:mathPr>
    <m:mathFont m:val="Andale Mono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662106"/>
    <w:rPr>
      <w:sz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662106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  <w:style w:type="character" w:styleId="Link">
    <w:name w:val="Hyperlink"/>
    <w:basedOn w:val="Absatzstandardschriftart"/>
    <w:uiPriority w:val="99"/>
    <w:unhideWhenUsed/>
    <w:rsid w:val="006C45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  <w:style w:type="character" w:styleId="Hyperlink">
    <w:name w:val="Hyperlink"/>
    <w:basedOn w:val="Absatz-Standardschriftart"/>
    <w:uiPriority w:val="99"/>
    <w:unhideWhenUsed/>
    <w:rsid w:val="006C45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nny.vogel@pusch.ch" TargetMode="External"/><Relationship Id="rId7" Type="http://schemas.openxmlformats.org/officeDocument/2006/relationships/hyperlink" Target="http://www.pusch.ch/schule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3293</Characters>
  <Application>Microsoft Macintosh Word</Application>
  <DocSecurity>0</DocSecurity>
  <Lines>27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4044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Lilly Sulzbacher</cp:lastModifiedBy>
  <cp:revision>7</cp:revision>
  <dcterms:created xsi:type="dcterms:W3CDTF">2015-09-10T14:16:00Z</dcterms:created>
  <dcterms:modified xsi:type="dcterms:W3CDTF">2015-09-24T08:03:00Z</dcterms:modified>
</cp:coreProperties>
</file>